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12" w:rsidRDefault="006A6D12" w:rsidP="006A6D12">
      <w:pPr>
        <w:jc w:val="center"/>
      </w:pPr>
    </w:p>
    <w:p w:rsidR="0055783E" w:rsidRDefault="0055783E" w:rsidP="0055783E">
      <w:pPr>
        <w:spacing w:after="0" w:line="240" w:lineRule="auto"/>
        <w:jc w:val="right"/>
        <w:rPr>
          <w:rFonts w:ascii="Arial" w:hAnsi="Arial" w:cs="Arial"/>
          <w:sz w:val="24"/>
          <w:szCs w:val="24"/>
        </w:rPr>
      </w:pPr>
    </w:p>
    <w:p w:rsidR="0055783E" w:rsidRPr="0055783E" w:rsidRDefault="0055783E" w:rsidP="0055783E">
      <w:pPr>
        <w:pStyle w:val="ConsPlusTitle"/>
        <w:jc w:val="center"/>
        <w:outlineLvl w:val="0"/>
        <w:rPr>
          <w:rFonts w:ascii="Arial" w:hAnsi="Arial" w:cs="Arial"/>
          <w:b w:val="0"/>
          <w:sz w:val="24"/>
          <w:szCs w:val="24"/>
        </w:rPr>
      </w:pPr>
      <w:r w:rsidRPr="0055783E">
        <w:rPr>
          <w:rFonts w:ascii="Arial" w:hAnsi="Arial" w:cs="Arial"/>
          <w:b w:val="0"/>
          <w:sz w:val="24"/>
          <w:szCs w:val="24"/>
        </w:rPr>
        <w:t>АДМИНИСТРАТИВНЫЙ РЕГЛАМЕНТ</w:t>
      </w:r>
    </w:p>
    <w:p w:rsidR="0055783E" w:rsidRPr="0055783E" w:rsidRDefault="0055783E" w:rsidP="0055783E">
      <w:pPr>
        <w:pStyle w:val="ConsPlusTitle"/>
        <w:jc w:val="both"/>
        <w:outlineLvl w:val="0"/>
        <w:rPr>
          <w:rFonts w:ascii="Arial" w:hAnsi="Arial" w:cs="Arial"/>
          <w:b w:val="0"/>
          <w:sz w:val="24"/>
          <w:szCs w:val="24"/>
        </w:rPr>
      </w:pPr>
      <w:r w:rsidRPr="0055783E">
        <w:rPr>
          <w:rFonts w:ascii="Arial" w:hAnsi="Arial" w:cs="Arial"/>
          <w:b w:val="0"/>
          <w:sz w:val="24"/>
          <w:szCs w:val="24"/>
        </w:rPr>
        <w:t xml:space="preserve">предоставления муниципальной услуги </w:t>
      </w:r>
      <w:r w:rsidRPr="0055783E">
        <w:rPr>
          <w:rFonts w:ascii="Arial" w:hAnsi="Arial" w:cs="Arial"/>
          <w:b w:val="0"/>
          <w:bCs w:val="0"/>
          <w:sz w:val="24"/>
          <w:szCs w:val="24"/>
        </w:rPr>
        <w:t>«Приём заявлений граждан на постановку их на учёт в качестве нуждающихся в улучшении жилищных условий»</w:t>
      </w:r>
    </w:p>
    <w:p w:rsidR="0055783E" w:rsidRPr="0055783E" w:rsidRDefault="0055783E" w:rsidP="0055783E">
      <w:pPr>
        <w:pStyle w:val="ConsPlusNormal"/>
        <w:ind w:firstLine="0"/>
        <w:jc w:val="both"/>
        <w:outlineLvl w:val="0"/>
        <w:rPr>
          <w:b/>
          <w:bCs/>
          <w:sz w:val="24"/>
          <w:szCs w:val="24"/>
        </w:rPr>
      </w:pPr>
    </w:p>
    <w:p w:rsidR="0055783E" w:rsidRPr="0055783E" w:rsidRDefault="0055783E" w:rsidP="00B0142C">
      <w:pPr>
        <w:pStyle w:val="ConsPlusNormal"/>
        <w:ind w:firstLine="709"/>
        <w:outlineLvl w:val="1"/>
        <w:rPr>
          <w:sz w:val="24"/>
          <w:szCs w:val="24"/>
        </w:rPr>
      </w:pPr>
      <w:r w:rsidRPr="0055783E">
        <w:rPr>
          <w:sz w:val="24"/>
          <w:szCs w:val="24"/>
        </w:rPr>
        <w:t>1. Общие положения</w:t>
      </w:r>
    </w:p>
    <w:p w:rsidR="0055783E" w:rsidRPr="0055783E" w:rsidRDefault="0055783E" w:rsidP="00B0142C">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1.1 Настоящий административный регламент по предоставлению муниципальной услуги </w:t>
      </w:r>
      <w:r w:rsidRPr="0055783E">
        <w:rPr>
          <w:rFonts w:ascii="Arial" w:hAnsi="Arial" w:cs="Arial"/>
          <w:bCs/>
          <w:sz w:val="24"/>
          <w:szCs w:val="24"/>
        </w:rPr>
        <w:t xml:space="preserve">«Приём заявлений граждан на постановку их на учёт в качестве нуждающихся в улучшении жилищных условий» </w:t>
      </w:r>
      <w:r w:rsidRPr="0055783E">
        <w:rPr>
          <w:rFonts w:ascii="Arial" w:hAnsi="Arial" w:cs="Arial"/>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5783E" w:rsidRPr="0055783E" w:rsidRDefault="0055783E" w:rsidP="00B0142C">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1.2. Регламент размещается</w:t>
      </w:r>
      <w:r>
        <w:rPr>
          <w:rFonts w:ascii="Arial" w:hAnsi="Arial" w:cs="Arial"/>
          <w:sz w:val="24"/>
          <w:szCs w:val="24"/>
        </w:rPr>
        <w:t xml:space="preserve"> на Интернет-сайте высокогорский24.рф</w:t>
      </w:r>
      <w:r w:rsidRPr="0055783E">
        <w:rPr>
          <w:rFonts w:ascii="Arial" w:hAnsi="Arial" w:cs="Arial"/>
          <w:sz w:val="24"/>
          <w:szCs w:val="24"/>
        </w:rPr>
        <w:t>, также на информационных стендах, р</w:t>
      </w:r>
      <w:r>
        <w:rPr>
          <w:rFonts w:ascii="Arial" w:hAnsi="Arial" w:cs="Arial"/>
          <w:sz w:val="24"/>
          <w:szCs w:val="24"/>
        </w:rPr>
        <w:t>асположенных в администрации Высокогорского сельсовета по адресу: Енисейский район, п. Высокогорский, ул. Набережная, 8А</w:t>
      </w:r>
      <w:r w:rsidRPr="0055783E">
        <w:rPr>
          <w:rFonts w:ascii="Arial" w:hAnsi="Arial" w:cs="Arial"/>
          <w:sz w:val="24"/>
          <w:szCs w:val="24"/>
        </w:rPr>
        <w:t>. Разработка и согласование проект</w:t>
      </w:r>
      <w:r w:rsidR="00B0142C">
        <w:rPr>
          <w:rFonts w:ascii="Arial" w:hAnsi="Arial" w:cs="Arial"/>
          <w:sz w:val="24"/>
          <w:szCs w:val="24"/>
        </w:rPr>
        <w:t xml:space="preserve">а административного регламента </w:t>
      </w:r>
      <w:r w:rsidRPr="0055783E">
        <w:rPr>
          <w:rFonts w:ascii="Arial" w:hAnsi="Arial" w:cs="Arial"/>
          <w:sz w:val="24"/>
          <w:szCs w:val="24"/>
        </w:rPr>
        <w:t>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55783E" w:rsidRPr="0055783E" w:rsidRDefault="0055783E" w:rsidP="0055783E">
      <w:pPr>
        <w:autoSpaceDE w:val="0"/>
        <w:autoSpaceDN w:val="0"/>
        <w:adjustRightInd w:val="0"/>
        <w:spacing w:after="0" w:line="240" w:lineRule="auto"/>
        <w:ind w:firstLine="540"/>
        <w:jc w:val="both"/>
        <w:outlineLvl w:val="1"/>
        <w:rPr>
          <w:rFonts w:ascii="Arial" w:hAnsi="Arial" w:cs="Arial"/>
          <w:i/>
          <w:iCs/>
          <w:sz w:val="24"/>
          <w:szCs w:val="24"/>
        </w:rPr>
      </w:pPr>
    </w:p>
    <w:p w:rsidR="0055783E" w:rsidRPr="0055783E" w:rsidRDefault="0055783E" w:rsidP="001C5327">
      <w:pPr>
        <w:autoSpaceDE w:val="0"/>
        <w:autoSpaceDN w:val="0"/>
        <w:adjustRightInd w:val="0"/>
        <w:spacing w:after="0" w:line="240" w:lineRule="auto"/>
        <w:ind w:firstLine="709"/>
        <w:outlineLvl w:val="1"/>
        <w:rPr>
          <w:rFonts w:ascii="Arial" w:hAnsi="Arial" w:cs="Arial"/>
          <w:sz w:val="24"/>
          <w:szCs w:val="24"/>
        </w:rPr>
      </w:pPr>
      <w:r w:rsidRPr="0055783E">
        <w:rPr>
          <w:rFonts w:ascii="Arial" w:hAnsi="Arial" w:cs="Arial"/>
          <w:sz w:val="24"/>
          <w:szCs w:val="24"/>
        </w:rPr>
        <w:t>2. Стандарт предоставления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2.1. Наименование муниципальной услуги – </w:t>
      </w:r>
      <w:r w:rsidRPr="0055783E">
        <w:rPr>
          <w:rFonts w:ascii="Arial" w:hAnsi="Arial" w:cs="Arial"/>
          <w:bCs/>
          <w:sz w:val="24"/>
          <w:szCs w:val="24"/>
        </w:rPr>
        <w:t xml:space="preserve">«Приём заявлений граждан на постановку их на учёт в качестве нуждающихся в улучшении жилищных условий» </w:t>
      </w:r>
      <w:r w:rsidRPr="0055783E">
        <w:rPr>
          <w:rFonts w:ascii="Arial" w:hAnsi="Arial" w:cs="Arial"/>
          <w:sz w:val="24"/>
          <w:szCs w:val="24"/>
        </w:rPr>
        <w:t>(далее – муниципальная услуга).</w:t>
      </w:r>
    </w:p>
    <w:p w:rsidR="0055783E" w:rsidRPr="00B0142C"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2.2. Предоставление муниципальной услуги осуществляется администрацией</w:t>
      </w:r>
      <w:r>
        <w:rPr>
          <w:rFonts w:ascii="Arial" w:hAnsi="Arial" w:cs="Arial"/>
          <w:sz w:val="24"/>
          <w:szCs w:val="24"/>
        </w:rPr>
        <w:t xml:space="preserve"> Высокогорского сельсовета Енисейского района</w:t>
      </w:r>
      <w:r w:rsidRPr="0055783E">
        <w:rPr>
          <w:rFonts w:ascii="Arial" w:hAnsi="Arial" w:cs="Arial"/>
          <w:i/>
          <w:sz w:val="24"/>
          <w:szCs w:val="24"/>
        </w:rPr>
        <w:t xml:space="preserve"> </w:t>
      </w:r>
      <w:r w:rsidRPr="0055783E">
        <w:rPr>
          <w:rFonts w:ascii="Arial" w:hAnsi="Arial" w:cs="Arial"/>
          <w:sz w:val="24"/>
          <w:szCs w:val="24"/>
        </w:rPr>
        <w:t>(далее - администрация)</w:t>
      </w:r>
      <w:r w:rsidRPr="0055783E">
        <w:rPr>
          <w:rFonts w:ascii="Arial" w:hAnsi="Arial" w:cs="Arial"/>
          <w:i/>
          <w:sz w:val="24"/>
          <w:szCs w:val="24"/>
        </w:rPr>
        <w:t xml:space="preserve">. </w:t>
      </w:r>
      <w:r w:rsidRPr="0055783E">
        <w:rPr>
          <w:rFonts w:ascii="Arial" w:hAnsi="Arial" w:cs="Arial"/>
          <w:sz w:val="24"/>
          <w:szCs w:val="24"/>
        </w:rPr>
        <w:t xml:space="preserve">Ответственным исполнителем муниципальной услуги является </w:t>
      </w:r>
      <w:r w:rsidR="00B0142C" w:rsidRPr="00B0142C">
        <w:rPr>
          <w:rFonts w:ascii="Arial" w:hAnsi="Arial" w:cs="Arial"/>
          <w:sz w:val="24"/>
          <w:szCs w:val="24"/>
        </w:rPr>
        <w:t>ответственный специалист</w:t>
      </w:r>
      <w:r w:rsidR="00B0142C">
        <w:rPr>
          <w:rFonts w:ascii="Arial" w:hAnsi="Arial" w:cs="Arial"/>
          <w:sz w:val="24"/>
          <w:szCs w:val="24"/>
        </w:rPr>
        <w:t xml:space="preserve"> администрации Высокогорского сельсовета (далее – специалист).</w:t>
      </w:r>
    </w:p>
    <w:p w:rsidR="0055783E" w:rsidRPr="0055783E" w:rsidRDefault="00B0142C"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Место нахождения: администрация Высокогорского сельсовета.</w:t>
      </w:r>
    </w:p>
    <w:p w:rsidR="0055783E" w:rsidRPr="0055783E" w:rsidRDefault="00B0142C"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Почтовый адрес: 663145, Красноярский край, Енисейский район, п. Высокогорский, ул. Набережная, 8А.</w:t>
      </w:r>
    </w:p>
    <w:p w:rsidR="0055783E" w:rsidRPr="0055783E" w:rsidRDefault="00B0142C"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Приёмные дни: понедельник – пятница.</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График рабо</w:t>
      </w:r>
      <w:r w:rsidR="00B0142C">
        <w:rPr>
          <w:rFonts w:ascii="Arial" w:hAnsi="Arial" w:cs="Arial"/>
          <w:sz w:val="24"/>
          <w:szCs w:val="24"/>
        </w:rPr>
        <w:t>ты: с 9.00 до 17.00, обеденный перерыв с 13.00 до 14.00.</w:t>
      </w:r>
    </w:p>
    <w:p w:rsidR="0055783E" w:rsidRPr="00B0142C" w:rsidRDefault="00B0142C"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Телефон/факс: +7(953)5823595</w:t>
      </w:r>
      <w:r w:rsidR="0055783E" w:rsidRPr="0055783E">
        <w:rPr>
          <w:rFonts w:ascii="Arial" w:hAnsi="Arial" w:cs="Arial"/>
          <w:sz w:val="24"/>
          <w:szCs w:val="24"/>
        </w:rPr>
        <w:t>, адрес</w:t>
      </w:r>
      <w:r>
        <w:rPr>
          <w:rFonts w:ascii="Arial" w:hAnsi="Arial" w:cs="Arial"/>
          <w:sz w:val="24"/>
          <w:szCs w:val="24"/>
        </w:rPr>
        <w:t xml:space="preserve"> электронной почты </w:t>
      </w:r>
      <w:r>
        <w:rPr>
          <w:rFonts w:ascii="Arial" w:hAnsi="Arial" w:cs="Arial"/>
          <w:sz w:val="24"/>
          <w:szCs w:val="24"/>
          <w:lang w:val="en-US"/>
        </w:rPr>
        <w:t>adm</w:t>
      </w:r>
      <w:r w:rsidRPr="00B0142C">
        <w:rPr>
          <w:rFonts w:ascii="Arial" w:hAnsi="Arial" w:cs="Arial"/>
          <w:sz w:val="24"/>
          <w:szCs w:val="24"/>
        </w:rPr>
        <w:t>.</w:t>
      </w:r>
      <w:r>
        <w:rPr>
          <w:rFonts w:ascii="Arial" w:hAnsi="Arial" w:cs="Arial"/>
          <w:sz w:val="24"/>
          <w:szCs w:val="24"/>
          <w:lang w:val="en-US"/>
        </w:rPr>
        <w:t>vysokogorsky</w:t>
      </w:r>
      <w:r w:rsidRPr="00B0142C">
        <w:rPr>
          <w:rFonts w:ascii="Arial" w:hAnsi="Arial" w:cs="Arial"/>
          <w:sz w:val="24"/>
          <w:szCs w:val="24"/>
        </w:rPr>
        <w:t>@</w:t>
      </w:r>
      <w:r>
        <w:rPr>
          <w:rFonts w:ascii="Arial" w:hAnsi="Arial" w:cs="Arial"/>
          <w:sz w:val="24"/>
          <w:szCs w:val="24"/>
          <w:lang w:val="en-US"/>
        </w:rPr>
        <w:t>yandex</w:t>
      </w:r>
      <w:r w:rsidRPr="00B0142C">
        <w:rPr>
          <w:rFonts w:ascii="Arial" w:hAnsi="Arial" w:cs="Arial"/>
          <w:sz w:val="24"/>
          <w:szCs w:val="24"/>
        </w:rPr>
        <w:t>.</w:t>
      </w:r>
      <w:r>
        <w:rPr>
          <w:rFonts w:ascii="Arial" w:hAnsi="Arial" w:cs="Arial"/>
          <w:sz w:val="24"/>
          <w:szCs w:val="24"/>
          <w:lang w:val="en-US"/>
        </w:rPr>
        <w:t>ru</w:t>
      </w:r>
      <w:r w:rsidRPr="00B0142C">
        <w:rPr>
          <w:rFonts w:ascii="Arial" w:hAnsi="Arial" w:cs="Arial"/>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Информацию по процедуре предоставления муниципальной услуги можно получить у специалиста</w:t>
      </w:r>
      <w:r w:rsidR="00B0142C">
        <w:rPr>
          <w:rFonts w:ascii="Arial" w:hAnsi="Arial" w:cs="Arial"/>
          <w:sz w:val="24"/>
          <w:szCs w:val="24"/>
        </w:rPr>
        <w:t>, ответственного</w:t>
      </w:r>
      <w:r w:rsidRPr="0055783E">
        <w:rPr>
          <w:rFonts w:ascii="Arial" w:hAnsi="Arial" w:cs="Arial"/>
          <w:sz w:val="24"/>
          <w:szCs w:val="24"/>
        </w:rPr>
        <w:t xml:space="preserve"> за предоставление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2.3. Получателями муниципальной услуги являются:</w:t>
      </w:r>
    </w:p>
    <w:p w:rsidR="0055783E" w:rsidRPr="0055783E" w:rsidRDefault="00B0142C" w:rsidP="001C53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5783E" w:rsidRPr="0055783E">
        <w:rPr>
          <w:rFonts w:ascii="Arial" w:hAnsi="Arial" w:cs="Arial"/>
          <w:sz w:val="24"/>
          <w:szCs w:val="24"/>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55783E" w:rsidRPr="0055783E" w:rsidRDefault="00B0142C" w:rsidP="001C53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5783E" w:rsidRPr="0055783E">
        <w:rPr>
          <w:rFonts w:ascii="Arial" w:hAnsi="Arial" w:cs="Arial"/>
          <w:sz w:val="24"/>
          <w:szCs w:val="24"/>
        </w:rPr>
        <w:t>граждане, относящиеся к иным</w:t>
      </w:r>
      <w:r w:rsidR="00065CB4">
        <w:rPr>
          <w:rFonts w:ascii="Arial" w:hAnsi="Arial" w:cs="Arial"/>
          <w:sz w:val="24"/>
          <w:szCs w:val="24"/>
        </w:rPr>
        <w:t>,</w:t>
      </w:r>
      <w:r w:rsidR="0055783E" w:rsidRPr="0055783E">
        <w:rPr>
          <w:rFonts w:ascii="Arial" w:hAnsi="Arial" w:cs="Arial"/>
          <w:sz w:val="24"/>
          <w:szCs w:val="24"/>
        </w:rPr>
        <w:t xml:space="preserve"> определенным федеральным законом, указом Президента Российской Федерации или законом края категориям</w:t>
      </w:r>
      <w:r w:rsidR="00065CB4">
        <w:rPr>
          <w:rFonts w:ascii="Arial" w:hAnsi="Arial" w:cs="Arial"/>
          <w:sz w:val="24"/>
          <w:szCs w:val="24"/>
        </w:rPr>
        <w:t>,</w:t>
      </w:r>
      <w:r w:rsidR="0055783E" w:rsidRPr="0055783E">
        <w:rPr>
          <w:rFonts w:ascii="Arial" w:hAnsi="Arial" w:cs="Arial"/>
          <w:sz w:val="24"/>
          <w:szCs w:val="24"/>
        </w:rPr>
        <w:t xml:space="preserve"> граждан, признанные по установленным Жилищным кодексом Российской Федерации и </w:t>
      </w:r>
      <w:r w:rsidR="0055783E" w:rsidRPr="0055783E">
        <w:rPr>
          <w:rFonts w:ascii="Arial" w:hAnsi="Arial" w:cs="Arial"/>
          <w:sz w:val="24"/>
          <w:szCs w:val="24"/>
        </w:rPr>
        <w:lastRenderedPageBreak/>
        <w:t>(или) федеральным законом, указом Президента Российской Федерации или законом края основаниям нуждающимися в жилых помещениях.</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5783E" w:rsidRPr="0055783E" w:rsidRDefault="0055783E" w:rsidP="001C5327">
      <w:pPr>
        <w:spacing w:after="0" w:line="240" w:lineRule="auto"/>
        <w:ind w:firstLine="709"/>
        <w:jc w:val="both"/>
        <w:rPr>
          <w:rFonts w:ascii="Arial" w:hAnsi="Arial" w:cs="Arial"/>
          <w:sz w:val="24"/>
          <w:szCs w:val="24"/>
        </w:rPr>
      </w:pPr>
      <w:r w:rsidRPr="0055783E">
        <w:rPr>
          <w:rFonts w:ascii="Arial" w:hAnsi="Arial" w:cs="Arial"/>
          <w:sz w:val="24"/>
          <w:szCs w:val="24"/>
        </w:rPr>
        <w:t>2.4. Результатом предоставления муниципальной услуги являются:</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постановка граждан на учёт в качестве нуждающихся в жилых помещениях;</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отказ в постановке на учёт в качестве нуждающихся в жилых помещениях муниципального жилищного фонда</w:t>
      </w:r>
      <w:r w:rsidR="009976D4">
        <w:rPr>
          <w:rFonts w:ascii="Arial" w:hAnsi="Arial" w:cs="Arial"/>
          <w:sz w:val="24"/>
          <w:szCs w:val="24"/>
        </w:rPr>
        <w:t xml:space="preserve"> Высокогорского сельсовета</w:t>
      </w:r>
      <w:r w:rsidRPr="0055783E">
        <w:rPr>
          <w:rFonts w:ascii="Arial" w:hAnsi="Arial" w:cs="Arial"/>
          <w:sz w:val="24"/>
          <w:szCs w:val="24"/>
        </w:rPr>
        <w:t>.</w:t>
      </w:r>
    </w:p>
    <w:p w:rsidR="0055783E" w:rsidRPr="0055783E" w:rsidRDefault="0055783E" w:rsidP="001C5327">
      <w:pPr>
        <w:pStyle w:val="ConsPlusNormal"/>
        <w:ind w:firstLine="709"/>
        <w:jc w:val="both"/>
        <w:rPr>
          <w:bCs/>
          <w:sz w:val="24"/>
          <w:szCs w:val="24"/>
        </w:rPr>
      </w:pPr>
      <w:r w:rsidRPr="0055783E">
        <w:rPr>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55783E">
        <w:rPr>
          <w:bCs/>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bCs/>
          <w:sz w:val="24"/>
          <w:szCs w:val="24"/>
        </w:rPr>
        <w:t xml:space="preserve">2.6. Правовыми основаниями для предоставления муниципальной </w:t>
      </w:r>
      <w:r w:rsidRPr="0055783E">
        <w:rPr>
          <w:rFonts w:ascii="Arial" w:hAnsi="Arial" w:cs="Arial"/>
          <w:sz w:val="24"/>
          <w:szCs w:val="24"/>
        </w:rPr>
        <w:t>услуги является:</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Конституция Российской Федерации;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Жилищный кодекс Российской Федерации;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bCs/>
          <w:sz w:val="24"/>
          <w:szCs w:val="24"/>
        </w:rPr>
      </w:pPr>
      <w:r w:rsidRPr="0055783E">
        <w:rPr>
          <w:rFonts w:ascii="Arial" w:hAnsi="Arial" w:cs="Arial"/>
          <w:bCs/>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5783E" w:rsidRPr="0055783E" w:rsidRDefault="0055783E" w:rsidP="001C5327">
      <w:pPr>
        <w:autoSpaceDE w:val="0"/>
        <w:autoSpaceDN w:val="0"/>
        <w:adjustRightInd w:val="0"/>
        <w:spacing w:after="0" w:line="240" w:lineRule="auto"/>
        <w:ind w:firstLine="709"/>
        <w:jc w:val="both"/>
        <w:outlineLvl w:val="2"/>
        <w:rPr>
          <w:rFonts w:ascii="Arial" w:hAnsi="Arial" w:cs="Arial"/>
          <w:sz w:val="24"/>
          <w:szCs w:val="24"/>
        </w:rPr>
      </w:pPr>
      <w:r w:rsidRPr="0055783E">
        <w:rPr>
          <w:rFonts w:ascii="Arial" w:hAnsi="Arial" w:cs="Arial"/>
          <w:sz w:val="24"/>
          <w:szCs w:val="24"/>
        </w:rPr>
        <w:t xml:space="preserve">- Федеральный закон от 27.07.2010 № 210-ФЗ «Об </w:t>
      </w:r>
      <w:r w:rsidRPr="0055783E">
        <w:rPr>
          <w:rFonts w:ascii="Arial" w:hAnsi="Arial" w:cs="Arial"/>
          <w:bCs/>
          <w:sz w:val="24"/>
          <w:szCs w:val="24"/>
        </w:rPr>
        <w:t>организации предоставления государственных и муниципальных услуг» (далее – Федеральный закон № 210-ФЗ)</w:t>
      </w:r>
      <w:r w:rsidRPr="0055783E">
        <w:rPr>
          <w:rFonts w:ascii="Arial" w:hAnsi="Arial" w:cs="Arial"/>
          <w:sz w:val="24"/>
          <w:szCs w:val="24"/>
        </w:rPr>
        <w:t>;</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55783E" w:rsidRPr="009976D4" w:rsidRDefault="0055783E" w:rsidP="001C5327">
      <w:pPr>
        <w:autoSpaceDE w:val="0"/>
        <w:autoSpaceDN w:val="0"/>
        <w:adjustRightInd w:val="0"/>
        <w:spacing w:after="0" w:line="240" w:lineRule="auto"/>
        <w:ind w:firstLine="709"/>
        <w:jc w:val="both"/>
        <w:outlineLvl w:val="2"/>
        <w:rPr>
          <w:rFonts w:ascii="Arial" w:hAnsi="Arial" w:cs="Arial"/>
          <w:i/>
          <w:sz w:val="24"/>
          <w:szCs w:val="24"/>
        </w:rPr>
      </w:pPr>
      <w:r w:rsidRPr="0055783E">
        <w:rPr>
          <w:rFonts w:ascii="Arial" w:hAnsi="Arial" w:cs="Arial"/>
          <w:sz w:val="24"/>
          <w:szCs w:val="24"/>
        </w:rPr>
        <w:t>- Устав</w:t>
      </w:r>
      <w:r w:rsidR="009976D4">
        <w:rPr>
          <w:rFonts w:ascii="Arial" w:hAnsi="Arial" w:cs="Arial"/>
          <w:sz w:val="24"/>
          <w:szCs w:val="24"/>
        </w:rPr>
        <w:t xml:space="preserve"> Высокогорского сельсовета.</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bCs/>
          <w:sz w:val="24"/>
          <w:szCs w:val="24"/>
        </w:rPr>
      </w:pPr>
      <w:r w:rsidRPr="0055783E">
        <w:rPr>
          <w:rFonts w:ascii="Arial" w:hAnsi="Arial" w:cs="Arial"/>
          <w:bCs/>
          <w:sz w:val="24"/>
          <w:szCs w:val="24"/>
        </w:rPr>
        <w:t>2.7. Исчерпывающий перечень документов, необходимых для предоставления муниципальной услуги (далее - документы):</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1) заявление (приложение 1) к которому прилагаются:</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iCs/>
          <w:sz w:val="24"/>
          <w:szCs w:val="24"/>
        </w:rPr>
        <w:t xml:space="preserve">2) </w:t>
      </w:r>
      <w:r w:rsidRPr="0055783E">
        <w:rPr>
          <w:rFonts w:ascii="Arial" w:hAnsi="Arial" w:cs="Arial"/>
          <w:sz w:val="24"/>
          <w:szCs w:val="24"/>
        </w:rPr>
        <w:t>копия паспорта или иного документа, удостоверяющего личность заявителя;</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55783E">
        <w:rPr>
          <w:rFonts w:ascii="Arial" w:hAnsi="Arial" w:cs="Arial"/>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55783E">
        <w:rPr>
          <w:rFonts w:ascii="Arial" w:hAnsi="Arial" w:cs="Arial"/>
          <w:iCs/>
          <w:sz w:val="24"/>
          <w:szCs w:val="24"/>
        </w:rPr>
        <w:t xml:space="preserve"> (для лиц, указанных в подпункте 1 пункта 1 статьи 2 </w:t>
      </w:r>
      <w:r w:rsidRPr="0055783E">
        <w:rPr>
          <w:rFonts w:ascii="Arial" w:hAnsi="Arial" w:cs="Arial"/>
          <w:sz w:val="24"/>
          <w:szCs w:val="24"/>
        </w:rPr>
        <w:t>Закона № 18-4751</w:t>
      </w:r>
      <w:r w:rsidRPr="0055783E">
        <w:rPr>
          <w:rFonts w:ascii="Arial" w:hAnsi="Arial" w:cs="Arial"/>
          <w:iCs/>
          <w:sz w:val="24"/>
          <w:szCs w:val="24"/>
        </w:rPr>
        <w:t>);</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lastRenderedPageBreak/>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55783E">
        <w:rPr>
          <w:rFonts w:ascii="Arial" w:hAnsi="Arial" w:cs="Arial"/>
          <w:sz w:val="24"/>
          <w:szCs w:val="24"/>
        </w:rPr>
        <w:t>Закона № 18-4751</w:t>
      </w:r>
      <w:r w:rsidRPr="0055783E">
        <w:rPr>
          <w:rFonts w:ascii="Arial" w:hAnsi="Arial" w:cs="Arial"/>
          <w:iCs/>
          <w:sz w:val="24"/>
          <w:szCs w:val="24"/>
        </w:rPr>
        <w:t>);</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6)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 xml:space="preserve">7) выписки из Единого государственного реестра недвижимости о правах заявителя и членов его </w:t>
      </w:r>
      <w:r w:rsidR="00362BEA">
        <w:rPr>
          <w:rFonts w:ascii="Arial" w:hAnsi="Arial" w:cs="Arial"/>
          <w:iCs/>
          <w:sz w:val="24"/>
          <w:szCs w:val="24"/>
        </w:rPr>
        <w:t>семьи на</w:t>
      </w:r>
      <w:r w:rsidRPr="0055783E">
        <w:rPr>
          <w:rFonts w:ascii="Arial" w:hAnsi="Arial" w:cs="Arial"/>
          <w:iCs/>
          <w:sz w:val="24"/>
          <w:szCs w:val="24"/>
        </w:rPr>
        <w:t xml:space="preserve"> объекты недвижимого имущества</w:t>
      </w:r>
      <w:r w:rsidR="00362BEA">
        <w:rPr>
          <w:rFonts w:ascii="Arial" w:hAnsi="Arial" w:cs="Arial"/>
          <w:iCs/>
          <w:sz w:val="24"/>
          <w:szCs w:val="24"/>
        </w:rPr>
        <w:t xml:space="preserve"> на территории Российской Федерации, имеющиеся у них в течени</w:t>
      </w:r>
      <w:proofErr w:type="gramStart"/>
      <w:r w:rsidR="00362BEA">
        <w:rPr>
          <w:rFonts w:ascii="Arial" w:hAnsi="Arial" w:cs="Arial"/>
          <w:iCs/>
          <w:sz w:val="24"/>
          <w:szCs w:val="24"/>
        </w:rPr>
        <w:t>и</w:t>
      </w:r>
      <w:proofErr w:type="gramEnd"/>
      <w:r w:rsidR="00362BEA">
        <w:rPr>
          <w:rFonts w:ascii="Arial" w:hAnsi="Arial" w:cs="Arial"/>
          <w:iCs/>
          <w:sz w:val="24"/>
          <w:szCs w:val="24"/>
        </w:rPr>
        <w:t xml:space="preserve"> пяти лет (60 полных месяцев), предшествующих дате подачи заявления о принятии на учет</w:t>
      </w:r>
      <w:r w:rsidRPr="0055783E">
        <w:rPr>
          <w:rFonts w:ascii="Arial" w:hAnsi="Arial" w:cs="Arial"/>
          <w:iCs/>
          <w:sz w:val="24"/>
          <w:szCs w:val="24"/>
        </w:rPr>
        <w:t>;</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8) документы, подтверждающие право пользования жилым помещением, занимаемым заявителем и членами его семьи:</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55783E">
        <w:rPr>
          <w:rFonts w:ascii="Arial" w:hAnsi="Arial" w:cs="Arial"/>
          <w:sz w:val="24"/>
          <w:szCs w:val="24"/>
        </w:rPr>
        <w:t>это помещение (в случае если право собственности на него не зарегистрировано в Едином государственном реестре недвижимости)</w:t>
      </w:r>
      <w:r w:rsidRPr="0055783E">
        <w:rPr>
          <w:rFonts w:ascii="Arial" w:hAnsi="Arial" w:cs="Arial"/>
          <w:iCs/>
          <w:sz w:val="24"/>
          <w:szCs w:val="24"/>
        </w:rPr>
        <w:t>.</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55783E" w:rsidRPr="0055783E" w:rsidRDefault="0055783E" w:rsidP="001C5327">
      <w:pPr>
        <w:autoSpaceDE w:val="0"/>
        <w:autoSpaceDN w:val="0"/>
        <w:adjustRightInd w:val="0"/>
        <w:spacing w:after="0" w:line="240" w:lineRule="auto"/>
        <w:ind w:firstLine="709"/>
        <w:jc w:val="both"/>
        <w:rPr>
          <w:rFonts w:ascii="Arial" w:hAnsi="Arial" w:cs="Arial"/>
          <w:iCs/>
          <w:sz w:val="24"/>
          <w:szCs w:val="24"/>
        </w:rPr>
      </w:pPr>
      <w:r w:rsidRPr="0055783E">
        <w:rPr>
          <w:rFonts w:ascii="Arial" w:hAnsi="Arial" w:cs="Arial"/>
          <w:iCs/>
          <w:sz w:val="24"/>
          <w:szCs w:val="24"/>
        </w:rPr>
        <w:t xml:space="preserve">б) страдающие тяжелыми формами хронических заболеваний по перечню, утвержденному </w:t>
      </w:r>
      <w:r w:rsidRPr="0055783E">
        <w:rPr>
          <w:rFonts w:ascii="Arial" w:hAnsi="Arial" w:cs="Arial"/>
          <w:sz w:val="24"/>
          <w:szCs w:val="24"/>
        </w:rPr>
        <w:t>уполномоченным Правительством Российской Федерации федеральным органом исполнительной власти</w:t>
      </w:r>
      <w:r w:rsidRPr="0055783E">
        <w:rPr>
          <w:rFonts w:ascii="Arial" w:hAnsi="Arial" w:cs="Arial"/>
          <w:iCs/>
          <w:sz w:val="24"/>
          <w:szCs w:val="24"/>
        </w:rPr>
        <w:t>, - соответствующий документ из медицинского учреждения.</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bCs/>
          <w:sz w:val="24"/>
          <w:szCs w:val="24"/>
        </w:rPr>
        <w:t>2.8.</w:t>
      </w:r>
      <w:r w:rsidRPr="0055783E">
        <w:rPr>
          <w:rFonts w:ascii="Arial" w:hAnsi="Arial" w:cs="Arial"/>
          <w:sz w:val="24"/>
          <w:szCs w:val="24"/>
        </w:rPr>
        <w:t xml:space="preserve"> Администрация самостоятельно запрашивает документы, указанные в </w:t>
      </w:r>
      <w:r w:rsidRPr="009976D4">
        <w:rPr>
          <w:rFonts w:ascii="Arial" w:hAnsi="Arial" w:cs="Arial"/>
          <w:sz w:val="24"/>
          <w:szCs w:val="24"/>
        </w:rPr>
        <w:t>подпунктах четвертом, шестом по девятый (а) пункта 2.7.</w:t>
      </w:r>
      <w:r w:rsidRPr="0055783E">
        <w:rPr>
          <w:rFonts w:ascii="Arial" w:hAnsi="Arial" w:cs="Arial"/>
          <w:sz w:val="24"/>
          <w:szCs w:val="24"/>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Однако, в случае, указанном в </w:t>
      </w:r>
      <w:r w:rsidRPr="009976D4">
        <w:rPr>
          <w:rFonts w:ascii="Arial" w:hAnsi="Arial" w:cs="Arial"/>
          <w:sz w:val="24"/>
          <w:szCs w:val="24"/>
        </w:rPr>
        <w:t>подпункте восьмом (б) пункта 2.7</w:t>
      </w:r>
      <w:r w:rsidRPr="0055783E">
        <w:rPr>
          <w:rFonts w:ascii="Arial" w:hAnsi="Arial" w:cs="Arial"/>
          <w:i/>
          <w:sz w:val="24"/>
          <w:szCs w:val="24"/>
        </w:rPr>
        <w:t>.</w:t>
      </w:r>
      <w:r w:rsidRPr="0055783E">
        <w:rPr>
          <w:rFonts w:ascii="Arial" w:hAnsi="Arial" w:cs="Arial"/>
          <w:sz w:val="24"/>
          <w:szCs w:val="24"/>
        </w:rPr>
        <w:t>, заявитель обязан представить правоустанавливающие документы на объекты недвижимости, если права на них не зарегистрированы в ЕГРП.</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2.9. Запрещено требовать от заявителя:</w:t>
      </w:r>
    </w:p>
    <w:p w:rsidR="0055783E" w:rsidRPr="0055783E" w:rsidRDefault="009976D4"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lastRenderedPageBreak/>
        <w:t xml:space="preserve">- </w:t>
      </w:r>
      <w:r w:rsidR="0055783E" w:rsidRPr="0055783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783E" w:rsidRPr="0055783E" w:rsidRDefault="009976D4"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 </w:t>
      </w:r>
      <w:r w:rsidR="0055783E" w:rsidRPr="0055783E">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5783E" w:rsidRPr="0055783E" w:rsidRDefault="009976D4" w:rsidP="001C53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5783E" w:rsidRPr="0055783E">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55783E" w:rsidRPr="0055783E" w:rsidRDefault="009976D4" w:rsidP="001C53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5783E" w:rsidRPr="0055783E">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w:t>
      </w:r>
      <w:r w:rsidR="0055783E" w:rsidRPr="009976D4">
        <w:rPr>
          <w:rFonts w:ascii="Arial" w:hAnsi="Arial" w:cs="Arial"/>
          <w:sz w:val="24"/>
          <w:szCs w:val="24"/>
        </w:rPr>
        <w:t xml:space="preserve">с </w:t>
      </w:r>
      <w:hyperlink r:id="rId4" w:history="1">
        <w:r w:rsidR="0055783E" w:rsidRPr="009976D4">
          <w:rPr>
            <w:rFonts w:ascii="Arial" w:hAnsi="Arial" w:cs="Arial"/>
            <w:sz w:val="24"/>
            <w:szCs w:val="24"/>
          </w:rPr>
          <w:t>пунктом 7.2 части 1 статьи 16</w:t>
        </w:r>
      </w:hyperlink>
      <w:r w:rsidR="0055783E" w:rsidRPr="0055783E">
        <w:rPr>
          <w:rFonts w:ascii="Arial" w:hAnsi="Arial" w:cs="Arial"/>
          <w:sz w:val="24"/>
          <w:szCs w:val="24"/>
        </w:rPr>
        <w:t xml:space="preserve"> Федерального закона № 210-ФЗ, за исключением случаев, если нанесение отметок на такие документы</w:t>
      </w:r>
      <w:r w:rsidR="00065CB4">
        <w:rPr>
          <w:rFonts w:ascii="Arial" w:hAnsi="Arial" w:cs="Arial"/>
          <w:sz w:val="24"/>
          <w:szCs w:val="24"/>
        </w:rPr>
        <w:t>,</w:t>
      </w:r>
      <w:r w:rsidR="0055783E" w:rsidRPr="0055783E">
        <w:rPr>
          <w:rFonts w:ascii="Arial" w:hAnsi="Arial" w:cs="Arial"/>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5783E" w:rsidRPr="0055783E" w:rsidRDefault="009976D4" w:rsidP="001C532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55783E" w:rsidRPr="0055783E">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55783E">
        <w:rPr>
          <w:rFonts w:ascii="Arial" w:hAnsi="Arial" w:cs="Arial"/>
          <w:sz w:val="24"/>
          <w:szCs w:val="24"/>
        </w:rPr>
        <w:lastRenderedPageBreak/>
        <w:t>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2.10. Исчерпывающий перечень оснований для отказа в приёме документов: </w:t>
      </w:r>
    </w:p>
    <w:p w:rsidR="0055783E" w:rsidRPr="001C5327" w:rsidRDefault="001C5327" w:rsidP="001C5327">
      <w:pPr>
        <w:autoSpaceDE w:val="0"/>
        <w:autoSpaceDN w:val="0"/>
        <w:adjustRightInd w:val="0"/>
        <w:spacing w:after="0" w:line="240" w:lineRule="auto"/>
        <w:ind w:firstLine="709"/>
        <w:jc w:val="both"/>
        <w:rPr>
          <w:rFonts w:ascii="Arial" w:hAnsi="Arial" w:cs="Arial"/>
          <w:sz w:val="24"/>
          <w:szCs w:val="24"/>
        </w:rPr>
      </w:pPr>
      <w:r w:rsidRPr="001C5327">
        <w:rPr>
          <w:rFonts w:ascii="Arial" w:hAnsi="Arial" w:cs="Arial"/>
          <w:sz w:val="24"/>
          <w:szCs w:val="24"/>
        </w:rPr>
        <w:t xml:space="preserve">- </w:t>
      </w:r>
      <w:r w:rsidR="0055783E" w:rsidRPr="001C5327">
        <w:rPr>
          <w:rFonts w:ascii="Arial" w:hAnsi="Arial" w:cs="Arial"/>
          <w:sz w:val="24"/>
          <w:szCs w:val="24"/>
        </w:rPr>
        <w:t>подача заявления неуполномоченным лицом;</w:t>
      </w:r>
    </w:p>
    <w:p w:rsidR="0055783E" w:rsidRPr="0055783E" w:rsidRDefault="001C5327" w:rsidP="001C5327">
      <w:pPr>
        <w:autoSpaceDE w:val="0"/>
        <w:autoSpaceDN w:val="0"/>
        <w:adjustRightInd w:val="0"/>
        <w:spacing w:after="0" w:line="240" w:lineRule="auto"/>
        <w:ind w:firstLine="709"/>
        <w:jc w:val="both"/>
        <w:outlineLvl w:val="1"/>
        <w:rPr>
          <w:rFonts w:ascii="Arial" w:hAnsi="Arial" w:cs="Arial"/>
          <w:i/>
          <w:sz w:val="24"/>
          <w:szCs w:val="24"/>
        </w:rPr>
      </w:pPr>
      <w:r w:rsidRPr="001C5327">
        <w:rPr>
          <w:rFonts w:ascii="Arial" w:hAnsi="Arial" w:cs="Arial"/>
          <w:sz w:val="24"/>
          <w:szCs w:val="24"/>
        </w:rPr>
        <w:t xml:space="preserve">- </w:t>
      </w:r>
      <w:r w:rsidR="0055783E" w:rsidRPr="001C5327">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rFonts w:ascii="Arial" w:hAnsi="Arial" w:cs="Arial"/>
          <w:i/>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не представлены документы, указанные в п.2.7;</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55783E" w:rsidRPr="0055783E" w:rsidRDefault="0055783E" w:rsidP="001C5327">
      <w:pPr>
        <w:autoSpaceDE w:val="0"/>
        <w:autoSpaceDN w:val="0"/>
        <w:adjustRightInd w:val="0"/>
        <w:spacing w:after="0" w:line="240" w:lineRule="auto"/>
        <w:ind w:firstLine="709"/>
        <w:jc w:val="both"/>
        <w:rPr>
          <w:rFonts w:ascii="Arial" w:hAnsi="Arial" w:cs="Arial"/>
          <w:sz w:val="24"/>
          <w:szCs w:val="24"/>
        </w:rPr>
      </w:pPr>
      <w:r w:rsidRPr="0055783E">
        <w:rPr>
          <w:rFonts w:ascii="Arial" w:hAnsi="Arial" w:cs="Arial"/>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iCs/>
          <w:sz w:val="24"/>
          <w:szCs w:val="24"/>
        </w:rPr>
      </w:pPr>
      <w:r w:rsidRPr="0055783E">
        <w:rPr>
          <w:rFonts w:ascii="Arial" w:hAnsi="Arial" w:cs="Arial"/>
          <w:iCs/>
          <w:sz w:val="24"/>
          <w:szCs w:val="24"/>
        </w:rPr>
        <w:t>Не является основанием для отказа в предоставлении государственной услуги непредставление заявителем документов, указанных</w:t>
      </w:r>
      <w:r w:rsidRPr="0055783E">
        <w:rPr>
          <w:rFonts w:ascii="Arial" w:hAnsi="Arial" w:cs="Arial"/>
          <w:i/>
          <w:iCs/>
          <w:sz w:val="24"/>
          <w:szCs w:val="24"/>
        </w:rPr>
        <w:t xml:space="preserve"> в</w:t>
      </w:r>
      <w:r w:rsidRPr="0055783E">
        <w:rPr>
          <w:rFonts w:ascii="Arial" w:hAnsi="Arial" w:cs="Arial"/>
          <w:iCs/>
          <w:sz w:val="24"/>
          <w:szCs w:val="24"/>
        </w:rPr>
        <w:t xml:space="preserve"> </w:t>
      </w:r>
      <w:r w:rsidRPr="008B3453">
        <w:rPr>
          <w:rFonts w:ascii="Arial" w:hAnsi="Arial" w:cs="Arial"/>
          <w:sz w:val="24"/>
          <w:szCs w:val="24"/>
        </w:rPr>
        <w:t>подпунктах четвертом, шестом по девятый (а) пункта 2.7</w:t>
      </w:r>
      <w:r w:rsidRPr="0055783E">
        <w:rPr>
          <w:rFonts w:ascii="Arial" w:hAnsi="Arial" w:cs="Arial"/>
          <w:i/>
          <w:sz w:val="24"/>
          <w:szCs w:val="24"/>
        </w:rPr>
        <w:t>.</w:t>
      </w:r>
      <w:r w:rsidRPr="0055783E">
        <w:rPr>
          <w:rFonts w:ascii="Arial" w:hAnsi="Arial" w:cs="Arial"/>
          <w:iCs/>
          <w:sz w:val="24"/>
          <w:szCs w:val="24"/>
        </w:rPr>
        <w:t xml:space="preserve"> настоящего Административного регламента, за исключением </w:t>
      </w:r>
      <w:r w:rsidRPr="0055783E">
        <w:rPr>
          <w:rFonts w:ascii="Arial" w:hAnsi="Arial" w:cs="Arial"/>
          <w:sz w:val="24"/>
          <w:szCs w:val="24"/>
        </w:rPr>
        <w:t>правоустанавливающих документов на объекты недвижимости, права на которые не зарегистрированы в ЕГРП</w:t>
      </w:r>
      <w:r w:rsidRPr="0055783E">
        <w:rPr>
          <w:rFonts w:ascii="Arial" w:hAnsi="Arial" w:cs="Arial"/>
          <w:iCs/>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bCs/>
          <w:sz w:val="24"/>
          <w:szCs w:val="24"/>
        </w:rPr>
        <w:t xml:space="preserve">2.12. </w:t>
      </w:r>
      <w:r w:rsidRPr="0055783E">
        <w:rPr>
          <w:rFonts w:ascii="Arial" w:hAnsi="Arial" w:cs="Arial"/>
          <w:sz w:val="24"/>
          <w:szCs w:val="24"/>
        </w:rPr>
        <w:t>Муниципальная услуга предоставляется бесплатно.</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bCs/>
          <w:sz w:val="24"/>
          <w:szCs w:val="24"/>
        </w:rPr>
      </w:pPr>
      <w:r w:rsidRPr="0055783E">
        <w:rPr>
          <w:rFonts w:ascii="Arial" w:hAnsi="Arial" w:cs="Arial"/>
          <w:bCs/>
          <w:sz w:val="24"/>
          <w:szCs w:val="24"/>
        </w:rPr>
        <w:t>2.13. М</w:t>
      </w:r>
      <w:r w:rsidRPr="0055783E">
        <w:rPr>
          <w:rFonts w:ascii="Arial" w:hAnsi="Arial" w:cs="Arial"/>
          <w:sz w:val="24"/>
          <w:szCs w:val="24"/>
        </w:rPr>
        <w:t xml:space="preserve">аксимальный срок ожидания в очереди при подаче запроса о предоставлении муниципальной услуги </w:t>
      </w:r>
      <w:r w:rsidR="007F3CE9">
        <w:rPr>
          <w:rFonts w:ascii="Arial" w:hAnsi="Arial" w:cs="Arial"/>
          <w:bCs/>
          <w:sz w:val="24"/>
          <w:szCs w:val="24"/>
        </w:rPr>
        <w:t>составляет не более 15</w:t>
      </w:r>
      <w:r w:rsidRPr="0055783E">
        <w:rPr>
          <w:rFonts w:ascii="Arial" w:hAnsi="Arial" w:cs="Arial"/>
          <w:bCs/>
          <w:sz w:val="24"/>
          <w:szCs w:val="24"/>
        </w:rPr>
        <w:t xml:space="preserve"> минут.</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bCs/>
          <w:sz w:val="24"/>
          <w:szCs w:val="24"/>
        </w:rPr>
      </w:pPr>
      <w:r w:rsidRPr="0055783E">
        <w:rPr>
          <w:rFonts w:ascii="Arial" w:hAnsi="Arial" w:cs="Arial"/>
          <w:bCs/>
          <w:sz w:val="24"/>
          <w:szCs w:val="24"/>
        </w:rPr>
        <w:t>М</w:t>
      </w:r>
      <w:r w:rsidRPr="0055783E">
        <w:rPr>
          <w:rFonts w:ascii="Arial" w:hAnsi="Arial" w:cs="Arial"/>
          <w:sz w:val="24"/>
          <w:szCs w:val="24"/>
        </w:rPr>
        <w:t>аксимальный срок ожидания при получении результата предоставления муниципальной услуги</w:t>
      </w:r>
      <w:r w:rsidR="007F3CE9">
        <w:rPr>
          <w:rFonts w:ascii="Arial" w:hAnsi="Arial" w:cs="Arial"/>
          <w:bCs/>
          <w:sz w:val="24"/>
          <w:szCs w:val="24"/>
        </w:rPr>
        <w:t xml:space="preserve"> составляет не более 30 минут</w:t>
      </w:r>
      <w:r w:rsidRPr="0055783E">
        <w:rPr>
          <w:rFonts w:ascii="Arial" w:hAnsi="Arial" w:cs="Arial"/>
          <w:bCs/>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bCs/>
          <w:sz w:val="24"/>
          <w:szCs w:val="24"/>
        </w:rPr>
        <w:lastRenderedPageBreak/>
        <w:t xml:space="preserve">2.14. </w:t>
      </w:r>
      <w:r w:rsidRPr="0055783E">
        <w:rPr>
          <w:rFonts w:ascii="Arial" w:hAnsi="Arial" w:cs="Arial"/>
          <w:sz w:val="24"/>
          <w:szCs w:val="24"/>
        </w:rPr>
        <w:t xml:space="preserve">Срок регистрации запроса заявителя о предоставлении муниципальной услуги </w:t>
      </w:r>
      <w:r w:rsidR="007F3CE9">
        <w:rPr>
          <w:rFonts w:ascii="Arial" w:hAnsi="Arial" w:cs="Arial"/>
          <w:bCs/>
          <w:sz w:val="24"/>
          <w:szCs w:val="24"/>
        </w:rPr>
        <w:t>составляет не более 30 минут</w:t>
      </w:r>
      <w:r w:rsidRPr="0055783E">
        <w:rPr>
          <w:rFonts w:ascii="Arial" w:hAnsi="Arial" w:cs="Arial"/>
          <w:bCs/>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bCs/>
          <w:sz w:val="24"/>
          <w:szCs w:val="24"/>
        </w:rPr>
        <w:t xml:space="preserve">2.15. </w:t>
      </w:r>
      <w:r w:rsidRPr="0055783E">
        <w:rPr>
          <w:rFonts w:ascii="Arial" w:hAnsi="Arial" w:cs="Arial"/>
          <w:sz w:val="24"/>
          <w:szCs w:val="24"/>
        </w:rPr>
        <w:t>Требования к помещениям, в которых предоставляется муниципальная услуга:</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55783E" w:rsidRPr="0055783E" w:rsidRDefault="0055783E" w:rsidP="001C5327">
      <w:pPr>
        <w:pStyle w:val="ConsPlusNormal"/>
        <w:ind w:firstLine="709"/>
        <w:jc w:val="both"/>
        <w:rPr>
          <w:sz w:val="24"/>
          <w:szCs w:val="24"/>
        </w:rPr>
      </w:pPr>
      <w:r w:rsidRPr="0055783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5783E" w:rsidRPr="0055783E" w:rsidRDefault="0055783E" w:rsidP="001C5327">
      <w:pPr>
        <w:pStyle w:val="ConsPlusNormal"/>
        <w:ind w:firstLine="709"/>
        <w:jc w:val="both"/>
        <w:rPr>
          <w:sz w:val="24"/>
          <w:szCs w:val="24"/>
        </w:rPr>
      </w:pPr>
      <w:r w:rsidRPr="0055783E">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5783E" w:rsidRPr="0055783E" w:rsidRDefault="0055783E" w:rsidP="001C5327">
      <w:pPr>
        <w:pStyle w:val="ConsPlusNormal"/>
        <w:ind w:firstLine="709"/>
        <w:jc w:val="both"/>
        <w:rPr>
          <w:sz w:val="24"/>
          <w:szCs w:val="24"/>
        </w:rPr>
      </w:pPr>
      <w:r w:rsidRPr="0055783E">
        <w:rPr>
          <w:sz w:val="24"/>
          <w:szCs w:val="24"/>
        </w:rPr>
        <w:t>Места для ожидания и заполнения заявлений должны быть доступны для инвалидов.</w:t>
      </w:r>
    </w:p>
    <w:p w:rsidR="0055783E" w:rsidRPr="0055783E" w:rsidRDefault="0055783E" w:rsidP="001C5327">
      <w:pPr>
        <w:pStyle w:val="ConsPlusNormal"/>
        <w:ind w:firstLine="709"/>
        <w:jc w:val="both"/>
        <w:rPr>
          <w:sz w:val="24"/>
          <w:szCs w:val="24"/>
        </w:rPr>
      </w:pPr>
      <w:r w:rsidRPr="0055783E">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5783E" w:rsidRPr="0055783E" w:rsidRDefault="0055783E" w:rsidP="001C5327">
      <w:pPr>
        <w:pStyle w:val="ConsPlusNormal"/>
        <w:ind w:firstLine="709"/>
        <w:jc w:val="both"/>
        <w:rPr>
          <w:sz w:val="24"/>
          <w:szCs w:val="24"/>
        </w:rPr>
      </w:pPr>
      <w:r w:rsidRPr="0055783E">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5783E" w:rsidRPr="0055783E" w:rsidRDefault="0055783E" w:rsidP="001C5327">
      <w:pPr>
        <w:pStyle w:val="ConsPlusNormal"/>
        <w:ind w:firstLine="709"/>
        <w:jc w:val="both"/>
        <w:rPr>
          <w:sz w:val="24"/>
          <w:szCs w:val="24"/>
        </w:rPr>
      </w:pPr>
      <w:r w:rsidRPr="0055783E">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5783E" w:rsidRPr="0055783E" w:rsidRDefault="0055783E" w:rsidP="001C5327">
      <w:pPr>
        <w:pStyle w:val="ConsPlusNormal"/>
        <w:ind w:firstLine="709"/>
        <w:jc w:val="both"/>
        <w:rPr>
          <w:sz w:val="24"/>
          <w:szCs w:val="24"/>
        </w:rPr>
      </w:pPr>
      <w:r w:rsidRPr="0055783E">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5783E" w:rsidRPr="0055783E" w:rsidRDefault="0055783E" w:rsidP="001C5327">
      <w:pPr>
        <w:pStyle w:val="ConsPlusNormal"/>
        <w:ind w:firstLine="709"/>
        <w:jc w:val="both"/>
        <w:rPr>
          <w:sz w:val="24"/>
          <w:szCs w:val="24"/>
        </w:rPr>
      </w:pPr>
      <w:r w:rsidRPr="0055783E">
        <w:rPr>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55783E">
        <w:rPr>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2.16. На информационном стенде в администрации размещаются следующие информационные материалы:</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сведения о перечне предоставляемых муниципальных услуг;</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перечень предоставляемых муниципальных услуг, образцы документов (справок).</w:t>
      </w:r>
    </w:p>
    <w:p w:rsidR="0055783E" w:rsidRPr="001C5327"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1C5327">
        <w:rPr>
          <w:rFonts w:ascii="Arial" w:hAnsi="Arial" w:cs="Arial"/>
          <w:sz w:val="24"/>
          <w:szCs w:val="24"/>
        </w:rPr>
        <w:t>- образец заполнения заявления;</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адрес, номера телефонов и факса, график работы</w:t>
      </w:r>
      <w:r w:rsidRPr="001C5327">
        <w:rPr>
          <w:rFonts w:ascii="Arial" w:hAnsi="Arial" w:cs="Arial"/>
          <w:sz w:val="24"/>
          <w:szCs w:val="24"/>
        </w:rPr>
        <w:t>, адрес электронной почты</w:t>
      </w:r>
      <w:r w:rsidR="001C5327">
        <w:rPr>
          <w:rFonts w:ascii="Arial" w:hAnsi="Arial" w:cs="Arial"/>
          <w:sz w:val="24"/>
          <w:szCs w:val="24"/>
        </w:rPr>
        <w:t xml:space="preserve"> администрации</w:t>
      </w:r>
      <w:r w:rsidRPr="0055783E">
        <w:rPr>
          <w:rFonts w:ascii="Arial" w:hAnsi="Arial" w:cs="Arial"/>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административный регламент;</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перечень оснований для отказа в предоставлении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необходимая оперативная информация о предоставлении муниципальной услуги.</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i/>
          <w:sz w:val="24"/>
          <w:szCs w:val="24"/>
        </w:rPr>
      </w:pPr>
      <w:r w:rsidRPr="001C5327">
        <w:rPr>
          <w:rFonts w:ascii="Arial" w:hAnsi="Arial" w:cs="Arial"/>
          <w:sz w:val="24"/>
          <w:szCs w:val="24"/>
        </w:rPr>
        <w:t>- описание процедуры предоставления муниципальной услуги в текстовом виде и в виде блок-схемы</w:t>
      </w:r>
      <w:r w:rsidRPr="0055783E">
        <w:rPr>
          <w:rFonts w:ascii="Arial" w:hAnsi="Arial" w:cs="Arial"/>
          <w:i/>
          <w:sz w:val="24"/>
          <w:szCs w:val="24"/>
        </w:rPr>
        <w:t>;</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2.17. Показателями доступности и качества муниципальной услуги являются:</w:t>
      </w:r>
    </w:p>
    <w:p w:rsidR="0055783E" w:rsidRPr="0055783E" w:rsidRDefault="0055783E" w:rsidP="001C5327">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5783E" w:rsidRPr="0055783E" w:rsidRDefault="0055783E" w:rsidP="001C5327">
      <w:pPr>
        <w:autoSpaceDE w:val="0"/>
        <w:autoSpaceDN w:val="0"/>
        <w:adjustRightInd w:val="0"/>
        <w:spacing w:after="0" w:line="240" w:lineRule="auto"/>
        <w:outlineLvl w:val="1"/>
        <w:rPr>
          <w:rFonts w:ascii="Arial" w:hAnsi="Arial" w:cs="Arial"/>
          <w:sz w:val="24"/>
          <w:szCs w:val="24"/>
        </w:rPr>
      </w:pPr>
    </w:p>
    <w:p w:rsidR="0055783E" w:rsidRPr="001C5327" w:rsidRDefault="001C5327"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w:t>
      </w:r>
      <w:r w:rsidR="0055783E" w:rsidRPr="001C5327">
        <w:rPr>
          <w:rFonts w:ascii="Arial" w:hAnsi="Arial" w:cs="Arial"/>
          <w:sz w:val="24"/>
          <w:szCs w:val="24"/>
        </w:rPr>
        <w:t>. Формы контроля за исполнением административного регламента</w:t>
      </w:r>
    </w:p>
    <w:p w:rsidR="0055783E" w:rsidRPr="0055783E" w:rsidRDefault="001C5327"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w:t>
      </w:r>
      <w:r w:rsidR="0055783E" w:rsidRPr="0055783E">
        <w:rPr>
          <w:rFonts w:ascii="Arial" w:hAnsi="Arial" w:cs="Arial"/>
          <w:sz w:val="24"/>
          <w:szCs w:val="24"/>
        </w:rPr>
        <w:t>.1. Текущий контроль за соблюдением последовательности действий, определенных Регламентом, осущ</w:t>
      </w:r>
      <w:r>
        <w:rPr>
          <w:rFonts w:ascii="Arial" w:hAnsi="Arial" w:cs="Arial"/>
          <w:sz w:val="24"/>
          <w:szCs w:val="24"/>
        </w:rPr>
        <w:t>ествляется главой администра</w:t>
      </w:r>
      <w:r w:rsidR="00065CB4">
        <w:rPr>
          <w:rFonts w:ascii="Arial" w:hAnsi="Arial" w:cs="Arial"/>
          <w:sz w:val="24"/>
          <w:szCs w:val="24"/>
        </w:rPr>
        <w:t>ц</w:t>
      </w:r>
      <w:r>
        <w:rPr>
          <w:rFonts w:ascii="Arial" w:hAnsi="Arial" w:cs="Arial"/>
          <w:sz w:val="24"/>
          <w:szCs w:val="24"/>
        </w:rPr>
        <w:t xml:space="preserve">ии </w:t>
      </w:r>
      <w:r>
        <w:rPr>
          <w:rFonts w:ascii="Arial" w:hAnsi="Arial" w:cs="Arial"/>
          <w:sz w:val="24"/>
          <w:szCs w:val="24"/>
        </w:rPr>
        <w:lastRenderedPageBreak/>
        <w:t>Высокогорского сельсовета</w:t>
      </w:r>
      <w:r w:rsidR="0055783E" w:rsidRPr="0055783E">
        <w:rPr>
          <w:rFonts w:ascii="Arial" w:hAnsi="Arial" w:cs="Arial"/>
          <w:sz w:val="24"/>
          <w:szCs w:val="24"/>
        </w:rPr>
        <w:t xml:space="preserve"> и включает в себя проведение проверок соблюд</w:t>
      </w:r>
      <w:r>
        <w:rPr>
          <w:rFonts w:ascii="Arial" w:hAnsi="Arial" w:cs="Arial"/>
          <w:sz w:val="24"/>
          <w:szCs w:val="24"/>
        </w:rPr>
        <w:t>ения и исполнения ответственным лицом (специалистом</w:t>
      </w:r>
      <w:r w:rsidR="0055783E" w:rsidRPr="0055783E">
        <w:rPr>
          <w:rFonts w:ascii="Arial" w:hAnsi="Arial" w:cs="Arial"/>
          <w:sz w:val="24"/>
          <w:szCs w:val="24"/>
        </w:rPr>
        <w:t>) действующего законодательства, а также положений Регламента.</w:t>
      </w:r>
    </w:p>
    <w:p w:rsidR="0055783E" w:rsidRPr="0055783E" w:rsidRDefault="001C5327"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w:t>
      </w:r>
      <w:r w:rsidR="0055783E" w:rsidRPr="0055783E">
        <w:rPr>
          <w:rFonts w:ascii="Arial" w:hAnsi="Arial" w:cs="Arial"/>
          <w:sz w:val="24"/>
          <w:szCs w:val="24"/>
        </w:rPr>
        <w:t>.2. Персональн</w:t>
      </w:r>
      <w:r>
        <w:rPr>
          <w:rFonts w:ascii="Arial" w:hAnsi="Arial" w:cs="Arial"/>
          <w:sz w:val="24"/>
          <w:szCs w:val="24"/>
        </w:rPr>
        <w:t>ая ответственность ответственного</w:t>
      </w:r>
      <w:r w:rsidR="0055783E" w:rsidRPr="0055783E">
        <w:rPr>
          <w:rFonts w:ascii="Arial" w:hAnsi="Arial" w:cs="Arial"/>
          <w:sz w:val="24"/>
          <w:szCs w:val="24"/>
        </w:rPr>
        <w:t xml:space="preserve"> лиц</w:t>
      </w:r>
      <w:r>
        <w:rPr>
          <w:rFonts w:ascii="Arial" w:hAnsi="Arial" w:cs="Arial"/>
          <w:sz w:val="24"/>
          <w:szCs w:val="24"/>
        </w:rPr>
        <w:t>а (специалиста</w:t>
      </w:r>
      <w:r w:rsidR="0055783E" w:rsidRPr="0055783E">
        <w:rPr>
          <w:rFonts w:ascii="Arial" w:hAnsi="Arial" w:cs="Arial"/>
          <w:sz w:val="24"/>
          <w:szCs w:val="24"/>
        </w:rPr>
        <w:t>) закрепляется в соответствующих положениях должностных инструкций.</w:t>
      </w:r>
    </w:p>
    <w:p w:rsidR="0055783E" w:rsidRPr="0055783E" w:rsidRDefault="001C5327"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w:t>
      </w:r>
      <w:r w:rsidR="0055783E" w:rsidRPr="0055783E">
        <w:rPr>
          <w:rFonts w:ascii="Arial" w:hAnsi="Arial" w:cs="Arial"/>
          <w:sz w:val="24"/>
          <w:szCs w:val="24"/>
        </w:rPr>
        <w:t>.3.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w:t>
      </w:r>
      <w:r>
        <w:rPr>
          <w:rFonts w:ascii="Arial" w:hAnsi="Arial" w:cs="Arial"/>
          <w:sz w:val="24"/>
          <w:szCs w:val="24"/>
        </w:rPr>
        <w:t>твия (бездействия) ответственного</w:t>
      </w:r>
      <w:r w:rsidR="0055783E" w:rsidRPr="0055783E">
        <w:rPr>
          <w:rFonts w:ascii="Arial" w:hAnsi="Arial" w:cs="Arial"/>
          <w:sz w:val="24"/>
          <w:szCs w:val="24"/>
        </w:rPr>
        <w:t xml:space="preserve"> лиц</w:t>
      </w:r>
      <w:r>
        <w:rPr>
          <w:rFonts w:ascii="Arial" w:hAnsi="Arial" w:cs="Arial"/>
          <w:sz w:val="24"/>
          <w:szCs w:val="24"/>
        </w:rPr>
        <w:t>а (специалиста</w:t>
      </w:r>
      <w:r w:rsidR="0055783E" w:rsidRPr="0055783E">
        <w:rPr>
          <w:rFonts w:ascii="Arial" w:hAnsi="Arial" w:cs="Arial"/>
          <w:sz w:val="24"/>
          <w:szCs w:val="24"/>
        </w:rPr>
        <w:t>).</w:t>
      </w:r>
    </w:p>
    <w:p w:rsidR="0055783E" w:rsidRPr="0055783E" w:rsidRDefault="001C5327"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w:t>
      </w:r>
      <w:r w:rsidR="0055783E" w:rsidRPr="0055783E">
        <w:rPr>
          <w:rFonts w:ascii="Arial" w:hAnsi="Arial" w:cs="Arial"/>
          <w:sz w:val="24"/>
          <w:szCs w:val="24"/>
        </w:rPr>
        <w:t>.4. По результатам проведенных проверок в случае выявления нарушений прав заявителей по предоставлению муниципальной услуги осу</w:t>
      </w:r>
      <w:r>
        <w:rPr>
          <w:rFonts w:ascii="Arial" w:hAnsi="Arial" w:cs="Arial"/>
          <w:sz w:val="24"/>
          <w:szCs w:val="24"/>
        </w:rPr>
        <w:t>ществляется привлечение виновного</w:t>
      </w:r>
      <w:r w:rsidR="0055783E" w:rsidRPr="0055783E">
        <w:rPr>
          <w:rFonts w:ascii="Arial" w:hAnsi="Arial" w:cs="Arial"/>
          <w:sz w:val="24"/>
          <w:szCs w:val="24"/>
        </w:rPr>
        <w:t xml:space="preserve"> лиц</w:t>
      </w:r>
      <w:r>
        <w:rPr>
          <w:rFonts w:ascii="Arial" w:hAnsi="Arial" w:cs="Arial"/>
          <w:sz w:val="24"/>
          <w:szCs w:val="24"/>
        </w:rPr>
        <w:t>а</w:t>
      </w:r>
      <w:r w:rsidR="0055783E" w:rsidRPr="0055783E">
        <w:rPr>
          <w:rFonts w:ascii="Arial" w:hAnsi="Arial" w:cs="Arial"/>
          <w:sz w:val="24"/>
          <w:szCs w:val="24"/>
        </w:rPr>
        <w:t xml:space="preserve"> к ответственности в соответствии с законодательством Российской Федерации.</w:t>
      </w:r>
    </w:p>
    <w:p w:rsidR="0055783E" w:rsidRPr="0055783E" w:rsidRDefault="001C5327" w:rsidP="001C532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w:t>
      </w:r>
      <w:r w:rsidR="0055783E" w:rsidRPr="0055783E">
        <w:rPr>
          <w:rFonts w:ascii="Arial" w:hAnsi="Arial" w:cs="Arial"/>
          <w:sz w:val="24"/>
          <w:szCs w:val="24"/>
        </w:rPr>
        <w:t>.5.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5783E" w:rsidRPr="0055783E" w:rsidRDefault="0055783E" w:rsidP="0055783E">
      <w:pPr>
        <w:autoSpaceDE w:val="0"/>
        <w:autoSpaceDN w:val="0"/>
        <w:adjustRightInd w:val="0"/>
        <w:spacing w:after="0" w:line="240" w:lineRule="auto"/>
        <w:jc w:val="both"/>
        <w:outlineLvl w:val="1"/>
        <w:rPr>
          <w:rFonts w:ascii="Arial" w:hAnsi="Arial" w:cs="Arial"/>
          <w:sz w:val="24"/>
          <w:szCs w:val="24"/>
        </w:rPr>
      </w:pPr>
    </w:p>
    <w:p w:rsidR="0055783E" w:rsidRPr="001C5327" w:rsidRDefault="0023280D" w:rsidP="004B605D">
      <w:pPr>
        <w:autoSpaceDE w:val="0"/>
        <w:autoSpaceDN w:val="0"/>
        <w:adjustRightInd w:val="0"/>
        <w:spacing w:after="0" w:line="240" w:lineRule="auto"/>
        <w:ind w:firstLine="709"/>
        <w:jc w:val="both"/>
        <w:outlineLvl w:val="1"/>
        <w:rPr>
          <w:rFonts w:ascii="Arial" w:hAnsi="Arial" w:cs="Arial"/>
          <w:bCs/>
          <w:sz w:val="24"/>
          <w:szCs w:val="24"/>
        </w:rPr>
      </w:pPr>
      <w:r>
        <w:rPr>
          <w:rFonts w:ascii="Arial" w:hAnsi="Arial" w:cs="Arial"/>
          <w:sz w:val="24"/>
          <w:szCs w:val="24"/>
        </w:rPr>
        <w:t>4</w:t>
      </w:r>
      <w:r w:rsidR="0055783E" w:rsidRPr="001C5327">
        <w:rPr>
          <w:rFonts w:ascii="Arial" w:hAnsi="Arial" w:cs="Arial"/>
          <w:sz w:val="24"/>
          <w:szCs w:val="24"/>
        </w:rPr>
        <w:t xml:space="preserve">. </w:t>
      </w:r>
      <w:r w:rsidR="0055783E" w:rsidRPr="001C5327">
        <w:rPr>
          <w:rFonts w:ascii="Arial" w:hAnsi="Arial" w:cs="Arial"/>
          <w:bCs/>
          <w:sz w:val="24"/>
          <w:szCs w:val="24"/>
        </w:rPr>
        <w:t>Досудебный (внесудебный) порядок обжалования решений и действий (бездействия) органа, предос</w:t>
      </w:r>
      <w:r w:rsidR="001C5327" w:rsidRPr="001C5327">
        <w:rPr>
          <w:rFonts w:ascii="Arial" w:hAnsi="Arial" w:cs="Arial"/>
          <w:bCs/>
          <w:sz w:val="24"/>
          <w:szCs w:val="24"/>
        </w:rPr>
        <w:t>тавляющего муниципальную услугу</w:t>
      </w:r>
      <w:r w:rsidR="0055783E" w:rsidRPr="001C5327">
        <w:rPr>
          <w:rFonts w:ascii="Arial" w:hAnsi="Arial" w:cs="Arial"/>
          <w:bCs/>
          <w:sz w:val="24"/>
          <w:szCs w:val="24"/>
        </w:rPr>
        <w:t>, а также их должностных лиц, мун</w:t>
      </w:r>
      <w:r>
        <w:rPr>
          <w:rFonts w:ascii="Arial" w:hAnsi="Arial" w:cs="Arial"/>
          <w:bCs/>
          <w:sz w:val="24"/>
          <w:szCs w:val="24"/>
        </w:rPr>
        <w:t>иципальных служащих, работников</w:t>
      </w:r>
    </w:p>
    <w:p w:rsidR="0055783E" w:rsidRPr="0055783E" w:rsidRDefault="0023280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 нарушение срока предо</w:t>
      </w:r>
      <w:r w:rsidR="0023280D">
        <w:rPr>
          <w:rFonts w:ascii="Arial" w:hAnsi="Arial" w:cs="Arial"/>
          <w:sz w:val="24"/>
          <w:szCs w:val="24"/>
        </w:rPr>
        <w:t>ставления муниципальной услуги;</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065CB4">
        <w:rPr>
          <w:rFonts w:ascii="Arial" w:hAnsi="Arial" w:cs="Arial"/>
          <w:sz w:val="24"/>
          <w:szCs w:val="24"/>
        </w:rPr>
        <w:t>униципальными правовыми актами</w:t>
      </w:r>
      <w:r w:rsidRPr="0055783E">
        <w:rPr>
          <w:rFonts w:ascii="Arial" w:hAnsi="Arial" w:cs="Arial"/>
          <w:sz w:val="24"/>
          <w:szCs w:val="24"/>
        </w:rPr>
        <w:t>;</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55783E">
        <w:rPr>
          <w:rFonts w:ascii="Arial" w:hAnsi="Arial" w:cs="Arial"/>
          <w:sz w:val="24"/>
          <w:szCs w:val="24"/>
        </w:rPr>
        <w:lastRenderedPageBreak/>
        <w:t>муниципальной услуги документах либо нарушение установ</w:t>
      </w:r>
      <w:r w:rsidR="0023280D">
        <w:rPr>
          <w:rFonts w:ascii="Arial" w:hAnsi="Arial" w:cs="Arial"/>
          <w:sz w:val="24"/>
          <w:szCs w:val="24"/>
        </w:rPr>
        <w:t>ленного срока таких исправлений</w:t>
      </w:r>
      <w:r w:rsidRPr="0055783E">
        <w:rPr>
          <w:rFonts w:ascii="Arial" w:hAnsi="Arial" w:cs="Arial"/>
          <w:sz w:val="24"/>
          <w:szCs w:val="24"/>
        </w:rPr>
        <w:t>;</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23280D">
        <w:rPr>
          <w:rFonts w:ascii="Arial" w:hAnsi="Arial" w:cs="Arial"/>
          <w:sz w:val="24"/>
          <w:szCs w:val="24"/>
        </w:rPr>
        <w:t>муниципальными правовыми актами</w:t>
      </w:r>
      <w:r w:rsidRPr="0055783E">
        <w:rPr>
          <w:rFonts w:ascii="Arial" w:hAnsi="Arial" w:cs="Arial"/>
          <w:sz w:val="24"/>
          <w:szCs w:val="24"/>
        </w:rPr>
        <w:t>;</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23280D">
        <w:rPr>
          <w:rFonts w:ascii="Arial" w:hAnsi="Arial" w:cs="Arial"/>
          <w:sz w:val="24"/>
          <w:szCs w:val="24"/>
        </w:rPr>
        <w:t>.</w:t>
      </w:r>
    </w:p>
    <w:p w:rsidR="0055783E" w:rsidRPr="0055783E" w:rsidRDefault="0023280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.2. Обращения подлежат обязательному рассмотрению. Рассмотрение обращений осуществляется бесплатно.</w:t>
      </w:r>
    </w:p>
    <w:p w:rsidR="0055783E" w:rsidRPr="0055783E" w:rsidRDefault="0023280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.3. Жалоба подается в письменной форме на бумажном носит</w:t>
      </w:r>
      <w:r>
        <w:rPr>
          <w:rFonts w:ascii="Arial" w:hAnsi="Arial" w:cs="Arial"/>
          <w:sz w:val="24"/>
          <w:szCs w:val="24"/>
        </w:rPr>
        <w:t>еле, в электронной форме в орган</w:t>
      </w:r>
      <w:r w:rsidR="0055783E" w:rsidRPr="0055783E">
        <w:rPr>
          <w:rFonts w:ascii="Arial" w:hAnsi="Arial" w:cs="Arial"/>
          <w:sz w:val="24"/>
          <w:szCs w:val="24"/>
        </w:rPr>
        <w:t>,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Arial" w:hAnsi="Arial" w:cs="Arial"/>
          <w:sz w:val="24"/>
          <w:szCs w:val="24"/>
        </w:rPr>
        <w:t>.</w:t>
      </w:r>
    </w:p>
    <w:p w:rsidR="0055783E" w:rsidRPr="0055783E" w:rsidRDefault="0023280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 xml:space="preserve">.4.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Arial" w:hAnsi="Arial" w:cs="Arial"/>
          <w:sz w:val="24"/>
          <w:szCs w:val="24"/>
        </w:rPr>
        <w:t>может быть направлена по почте</w:t>
      </w:r>
      <w:r w:rsidR="0055783E" w:rsidRPr="0055783E">
        <w:rPr>
          <w:rFonts w:ascii="Arial" w:hAnsi="Arial" w:cs="Arial"/>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Pr>
          <w:rFonts w:ascii="Arial" w:hAnsi="Arial" w:cs="Arial"/>
          <w:sz w:val="24"/>
          <w:szCs w:val="24"/>
        </w:rPr>
        <w:t>та при личном приеме заявителя.</w:t>
      </w:r>
    </w:p>
    <w:p w:rsidR="0055783E" w:rsidRPr="0055783E" w:rsidRDefault="0023280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.5. Жалоба должна содержать:</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4B605D">
        <w:rPr>
          <w:rFonts w:ascii="Arial" w:hAnsi="Arial" w:cs="Arial"/>
          <w:sz w:val="24"/>
          <w:szCs w:val="24"/>
        </w:rPr>
        <w:t xml:space="preserve"> либо муниципального служащего;</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.6. Жалоба, поступившая в орган, предо</w:t>
      </w:r>
      <w:r>
        <w:rPr>
          <w:rFonts w:ascii="Arial" w:hAnsi="Arial" w:cs="Arial"/>
          <w:sz w:val="24"/>
          <w:szCs w:val="24"/>
        </w:rPr>
        <w:t>ставляющий муниципальную услугу</w:t>
      </w:r>
      <w:r w:rsidR="0055783E" w:rsidRPr="0055783E">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55783E" w:rsidRPr="0055783E">
        <w:rPr>
          <w:rFonts w:ascii="Arial" w:hAnsi="Arial" w:cs="Arial"/>
          <w:sz w:val="24"/>
          <w:szCs w:val="24"/>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.7. По результатам рассмотрения жалобы принимается одно из следующих решений:</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783E" w:rsidRPr="0055783E" w:rsidRDefault="0055783E" w:rsidP="004B605D">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2) в удовлетворении жалобы отказывается.</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.8. Не позднее дня, следующего за днем приняти</w:t>
      </w:r>
      <w:r>
        <w:rPr>
          <w:rFonts w:ascii="Arial" w:hAnsi="Arial" w:cs="Arial"/>
          <w:sz w:val="24"/>
          <w:szCs w:val="24"/>
        </w:rPr>
        <w:t>я решения, указанного в пункте 4</w:t>
      </w:r>
      <w:r w:rsidR="0055783E" w:rsidRPr="0055783E">
        <w:rPr>
          <w:rFonts w:ascii="Arial" w:hAnsi="Arial" w:cs="Arial"/>
          <w:sz w:val="24"/>
          <w:szCs w:val="24"/>
        </w:rPr>
        <w:t>.7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65CB4">
        <w:rPr>
          <w:rFonts w:ascii="Arial" w:hAnsi="Arial" w:cs="Arial"/>
          <w:sz w:val="24"/>
          <w:szCs w:val="24"/>
        </w:rPr>
        <w:t>,</w:t>
      </w:r>
      <w:r w:rsidR="0055783E" w:rsidRPr="0055783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.8.2. В случае признания жалобы</w:t>
      </w:r>
      <w:r w:rsidR="00065CB4">
        <w:rPr>
          <w:rFonts w:ascii="Arial" w:hAnsi="Arial" w:cs="Arial"/>
          <w:sz w:val="24"/>
          <w:szCs w:val="24"/>
        </w:rPr>
        <w:t>,</w:t>
      </w:r>
      <w:r w:rsidR="0055783E" w:rsidRPr="0055783E">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.9. В случае признания жалобы подлежащей удовлетворению в ответе</w:t>
      </w:r>
      <w:r>
        <w:rPr>
          <w:rFonts w:ascii="Arial" w:hAnsi="Arial" w:cs="Arial"/>
          <w:sz w:val="24"/>
          <w:szCs w:val="24"/>
        </w:rPr>
        <w:t xml:space="preserve"> заявителю, указанном в пункте 4</w:t>
      </w:r>
      <w:r w:rsidR="0055783E" w:rsidRPr="0055783E">
        <w:rPr>
          <w:rFonts w:ascii="Arial" w:hAnsi="Arial" w:cs="Arial"/>
          <w:sz w:val="24"/>
          <w:szCs w:val="24"/>
        </w:rPr>
        <w:t>.8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65CB4">
        <w:rPr>
          <w:rFonts w:ascii="Arial" w:hAnsi="Arial" w:cs="Arial"/>
          <w:sz w:val="24"/>
          <w:szCs w:val="24"/>
        </w:rPr>
        <w:t>,</w:t>
      </w:r>
      <w:r w:rsidR="0055783E" w:rsidRPr="0055783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.10. В случае признания жалобы, не подлежащей удовлетворению в ответе</w:t>
      </w:r>
      <w:r>
        <w:rPr>
          <w:rFonts w:ascii="Arial" w:hAnsi="Arial" w:cs="Arial"/>
          <w:sz w:val="24"/>
          <w:szCs w:val="24"/>
        </w:rPr>
        <w:t xml:space="preserve"> заявителю, указанном в пункте 4</w:t>
      </w:r>
      <w:r w:rsidR="0055783E" w:rsidRPr="0055783E">
        <w:rPr>
          <w:rFonts w:ascii="Arial" w:hAnsi="Arial" w:cs="Arial"/>
          <w:sz w:val="24"/>
          <w:szCs w:val="24"/>
        </w:rPr>
        <w:t>.8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783E" w:rsidRPr="0055783E" w:rsidRDefault="004B605D" w:rsidP="004B605D">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w:t>
      </w:r>
      <w:r w:rsidR="0055783E" w:rsidRPr="0055783E">
        <w:rPr>
          <w:rFonts w:ascii="Arial" w:hAnsi="Arial" w:cs="Arial"/>
          <w:sz w:val="24"/>
          <w:szCs w:val="24"/>
        </w:rPr>
        <w:t>.11. В случае установления в ходе или по результатам рассмотрения жалобы</w:t>
      </w:r>
      <w:r w:rsidR="00065CB4">
        <w:rPr>
          <w:rFonts w:ascii="Arial" w:hAnsi="Arial" w:cs="Arial"/>
          <w:sz w:val="24"/>
          <w:szCs w:val="24"/>
        </w:rPr>
        <w:t>,</w:t>
      </w:r>
      <w:r w:rsidR="0055783E" w:rsidRPr="0055783E">
        <w:rPr>
          <w:rFonts w:ascii="Arial" w:hAnsi="Arial" w:cs="Arial"/>
          <w:sz w:val="24"/>
          <w:szCs w:val="24"/>
        </w:rPr>
        <w:t xml:space="preserve"> признаков состава административного правонарушения или преступления должностное лицо, наделенное полномочиями по рассмотрению </w:t>
      </w:r>
      <w:r>
        <w:rPr>
          <w:rFonts w:ascii="Arial" w:hAnsi="Arial" w:cs="Arial"/>
          <w:sz w:val="24"/>
          <w:szCs w:val="24"/>
        </w:rPr>
        <w:t>жалоб в соответствии с пунктом 4</w:t>
      </w:r>
      <w:r w:rsidR="0055783E" w:rsidRPr="0055783E">
        <w:rPr>
          <w:rFonts w:ascii="Arial" w:hAnsi="Arial" w:cs="Arial"/>
          <w:sz w:val="24"/>
          <w:szCs w:val="24"/>
        </w:rPr>
        <w:t>.3 настоящего Административного регламента, незамедлительно направляет имеющиеся материалы в органы прокуратуры.</w:t>
      </w:r>
    </w:p>
    <w:p w:rsidR="0055783E" w:rsidRDefault="0055783E" w:rsidP="004B605D">
      <w:pPr>
        <w:autoSpaceDE w:val="0"/>
        <w:autoSpaceDN w:val="0"/>
        <w:adjustRightInd w:val="0"/>
        <w:spacing w:after="0" w:line="240" w:lineRule="auto"/>
        <w:ind w:firstLine="709"/>
        <w:jc w:val="both"/>
        <w:outlineLvl w:val="1"/>
        <w:rPr>
          <w:sz w:val="28"/>
          <w:szCs w:val="28"/>
        </w:rPr>
      </w:pPr>
    </w:p>
    <w:p w:rsidR="000C7625" w:rsidRDefault="000C7625" w:rsidP="004B605D">
      <w:pPr>
        <w:autoSpaceDE w:val="0"/>
        <w:autoSpaceDN w:val="0"/>
        <w:adjustRightInd w:val="0"/>
        <w:spacing w:after="0" w:line="240" w:lineRule="auto"/>
        <w:ind w:firstLine="709"/>
        <w:jc w:val="both"/>
        <w:outlineLvl w:val="1"/>
        <w:rPr>
          <w:sz w:val="28"/>
          <w:szCs w:val="28"/>
        </w:rPr>
      </w:pPr>
    </w:p>
    <w:p w:rsidR="000C7625" w:rsidRDefault="000C7625" w:rsidP="004B605D">
      <w:pPr>
        <w:autoSpaceDE w:val="0"/>
        <w:autoSpaceDN w:val="0"/>
        <w:adjustRightInd w:val="0"/>
        <w:spacing w:after="0" w:line="240" w:lineRule="auto"/>
        <w:ind w:firstLine="709"/>
        <w:jc w:val="both"/>
        <w:outlineLvl w:val="1"/>
        <w:rPr>
          <w:sz w:val="28"/>
          <w:szCs w:val="28"/>
        </w:rPr>
      </w:pPr>
    </w:p>
    <w:p w:rsidR="000C7625" w:rsidRPr="000C7625" w:rsidRDefault="00065CB4" w:rsidP="000C7625">
      <w:pPr>
        <w:autoSpaceDE w:val="0"/>
        <w:autoSpaceDN w:val="0"/>
        <w:adjustRightInd w:val="0"/>
        <w:spacing w:after="0" w:line="240" w:lineRule="auto"/>
        <w:ind w:firstLine="709"/>
        <w:jc w:val="right"/>
        <w:outlineLvl w:val="1"/>
        <w:rPr>
          <w:rFonts w:ascii="Arial" w:hAnsi="Arial" w:cs="Arial"/>
          <w:sz w:val="24"/>
          <w:szCs w:val="24"/>
        </w:rPr>
      </w:pPr>
      <w:r>
        <w:rPr>
          <w:rFonts w:ascii="Arial" w:hAnsi="Arial" w:cs="Arial"/>
          <w:sz w:val="24"/>
          <w:szCs w:val="24"/>
        </w:rPr>
        <w:t>Приложение №1 к А</w:t>
      </w:r>
      <w:r w:rsidR="000C7625" w:rsidRPr="000C7625">
        <w:rPr>
          <w:rFonts w:ascii="Arial" w:hAnsi="Arial" w:cs="Arial"/>
          <w:sz w:val="24"/>
          <w:szCs w:val="24"/>
        </w:rPr>
        <w:t>дминистративному</w:t>
      </w:r>
    </w:p>
    <w:p w:rsidR="000C7625" w:rsidRPr="000C7625" w:rsidRDefault="000C7625" w:rsidP="000C7625">
      <w:pPr>
        <w:autoSpaceDE w:val="0"/>
        <w:autoSpaceDN w:val="0"/>
        <w:adjustRightInd w:val="0"/>
        <w:spacing w:after="0" w:line="240" w:lineRule="auto"/>
        <w:ind w:firstLine="709"/>
        <w:jc w:val="right"/>
        <w:outlineLvl w:val="1"/>
        <w:rPr>
          <w:rFonts w:ascii="Arial" w:hAnsi="Arial" w:cs="Arial"/>
          <w:sz w:val="24"/>
          <w:szCs w:val="24"/>
        </w:rPr>
      </w:pPr>
      <w:r w:rsidRPr="000C7625">
        <w:rPr>
          <w:rFonts w:ascii="Arial" w:hAnsi="Arial" w:cs="Arial"/>
          <w:sz w:val="24"/>
          <w:szCs w:val="24"/>
        </w:rPr>
        <w:t xml:space="preserve"> регламенту предоставления муниципальной</w:t>
      </w:r>
    </w:p>
    <w:p w:rsidR="000C7625" w:rsidRPr="000C7625" w:rsidRDefault="000C7625" w:rsidP="000C7625">
      <w:pPr>
        <w:autoSpaceDE w:val="0"/>
        <w:autoSpaceDN w:val="0"/>
        <w:adjustRightInd w:val="0"/>
        <w:spacing w:after="0" w:line="240" w:lineRule="auto"/>
        <w:ind w:firstLine="709"/>
        <w:jc w:val="right"/>
        <w:outlineLvl w:val="1"/>
        <w:rPr>
          <w:rFonts w:ascii="Arial" w:hAnsi="Arial" w:cs="Arial"/>
          <w:bCs/>
          <w:sz w:val="24"/>
          <w:szCs w:val="24"/>
        </w:rPr>
      </w:pPr>
      <w:r w:rsidRPr="000C7625">
        <w:rPr>
          <w:rFonts w:ascii="Arial" w:hAnsi="Arial" w:cs="Arial"/>
          <w:sz w:val="24"/>
          <w:szCs w:val="24"/>
        </w:rPr>
        <w:t xml:space="preserve"> услуги «</w:t>
      </w:r>
      <w:r w:rsidRPr="000C7625">
        <w:rPr>
          <w:rFonts w:ascii="Arial" w:hAnsi="Arial" w:cs="Arial"/>
          <w:bCs/>
          <w:sz w:val="24"/>
          <w:szCs w:val="24"/>
        </w:rPr>
        <w:t>Приём заявлений граждан на постановку</w:t>
      </w:r>
    </w:p>
    <w:p w:rsidR="000C7625" w:rsidRPr="000C7625" w:rsidRDefault="000C7625" w:rsidP="000C7625">
      <w:pPr>
        <w:autoSpaceDE w:val="0"/>
        <w:autoSpaceDN w:val="0"/>
        <w:adjustRightInd w:val="0"/>
        <w:spacing w:after="0" w:line="240" w:lineRule="auto"/>
        <w:ind w:firstLine="709"/>
        <w:jc w:val="right"/>
        <w:outlineLvl w:val="1"/>
        <w:rPr>
          <w:rFonts w:ascii="Arial" w:hAnsi="Arial" w:cs="Arial"/>
          <w:bCs/>
          <w:sz w:val="24"/>
          <w:szCs w:val="24"/>
        </w:rPr>
      </w:pPr>
      <w:r w:rsidRPr="000C7625">
        <w:rPr>
          <w:rFonts w:ascii="Arial" w:hAnsi="Arial" w:cs="Arial"/>
          <w:bCs/>
          <w:sz w:val="24"/>
          <w:szCs w:val="24"/>
        </w:rPr>
        <w:t xml:space="preserve"> их на учёт в качестве нуждающихся в улучшении</w:t>
      </w:r>
    </w:p>
    <w:p w:rsidR="000C7625" w:rsidRPr="000C7625" w:rsidRDefault="000C7625" w:rsidP="000C7625">
      <w:pPr>
        <w:autoSpaceDE w:val="0"/>
        <w:autoSpaceDN w:val="0"/>
        <w:adjustRightInd w:val="0"/>
        <w:spacing w:after="0" w:line="240" w:lineRule="auto"/>
        <w:ind w:firstLine="709"/>
        <w:jc w:val="right"/>
        <w:outlineLvl w:val="1"/>
        <w:rPr>
          <w:rFonts w:ascii="Arial" w:hAnsi="Arial" w:cs="Arial"/>
          <w:sz w:val="24"/>
          <w:szCs w:val="24"/>
        </w:rPr>
      </w:pPr>
      <w:r w:rsidRPr="000C7625">
        <w:rPr>
          <w:rFonts w:ascii="Arial" w:hAnsi="Arial" w:cs="Arial"/>
          <w:bCs/>
          <w:sz w:val="24"/>
          <w:szCs w:val="24"/>
        </w:rPr>
        <w:t xml:space="preserve"> жилищных условий</w:t>
      </w:r>
      <w:r w:rsidRPr="000C7625">
        <w:rPr>
          <w:rFonts w:ascii="Arial" w:hAnsi="Arial" w:cs="Arial"/>
          <w:sz w:val="24"/>
          <w:szCs w:val="24"/>
        </w:rPr>
        <w:t>»</w:t>
      </w:r>
    </w:p>
    <w:p w:rsidR="000C7625" w:rsidRPr="000C7625" w:rsidRDefault="000C7625" w:rsidP="000C7625">
      <w:pPr>
        <w:pStyle w:val="ConsPlusNonformat"/>
        <w:ind w:firstLine="709"/>
        <w:jc w:val="right"/>
        <w:rPr>
          <w:rFonts w:ascii="Arial" w:hAnsi="Arial" w:cs="Arial"/>
          <w:sz w:val="24"/>
          <w:szCs w:val="24"/>
        </w:rPr>
      </w:pPr>
      <w:r w:rsidRPr="000C7625">
        <w:rPr>
          <w:rFonts w:ascii="Arial" w:hAnsi="Arial" w:cs="Arial"/>
          <w:sz w:val="24"/>
          <w:szCs w:val="24"/>
        </w:rPr>
        <w:lastRenderedPageBreak/>
        <w:t>В ________________________________</w:t>
      </w:r>
    </w:p>
    <w:p w:rsidR="000C7625" w:rsidRPr="000C7625" w:rsidRDefault="000C7625" w:rsidP="000C7625">
      <w:pPr>
        <w:pStyle w:val="ConsPlusNonformat"/>
        <w:ind w:firstLine="709"/>
        <w:jc w:val="right"/>
        <w:rPr>
          <w:rFonts w:ascii="Arial" w:hAnsi="Arial" w:cs="Arial"/>
          <w:sz w:val="24"/>
          <w:szCs w:val="24"/>
        </w:rPr>
      </w:pPr>
      <w:r>
        <w:rPr>
          <w:rFonts w:ascii="Arial" w:hAnsi="Arial" w:cs="Arial"/>
          <w:sz w:val="24"/>
          <w:szCs w:val="24"/>
        </w:rPr>
        <w:t>(</w:t>
      </w:r>
      <w:r w:rsidRPr="000C7625">
        <w:rPr>
          <w:rFonts w:ascii="Arial" w:hAnsi="Arial" w:cs="Arial"/>
          <w:sz w:val="24"/>
          <w:szCs w:val="24"/>
        </w:rPr>
        <w:t>наименование органа местного</w:t>
      </w:r>
    </w:p>
    <w:p w:rsidR="000C7625" w:rsidRPr="000C7625" w:rsidRDefault="000C7625" w:rsidP="000C7625">
      <w:pPr>
        <w:pStyle w:val="ConsPlusNonformat"/>
        <w:ind w:firstLine="709"/>
        <w:jc w:val="right"/>
        <w:rPr>
          <w:rFonts w:ascii="Arial" w:hAnsi="Arial" w:cs="Arial"/>
          <w:sz w:val="24"/>
          <w:szCs w:val="24"/>
        </w:rPr>
      </w:pPr>
      <w:r w:rsidRPr="000C7625">
        <w:rPr>
          <w:rFonts w:ascii="Arial" w:hAnsi="Arial" w:cs="Arial"/>
          <w:sz w:val="24"/>
          <w:szCs w:val="24"/>
        </w:rPr>
        <w:t>самоуправления муниципального</w:t>
      </w:r>
    </w:p>
    <w:p w:rsidR="000C7625" w:rsidRPr="000C7625" w:rsidRDefault="000C7625" w:rsidP="000C7625">
      <w:pPr>
        <w:pStyle w:val="ConsPlusNonformat"/>
        <w:ind w:firstLine="709"/>
        <w:jc w:val="right"/>
        <w:rPr>
          <w:rFonts w:ascii="Arial" w:hAnsi="Arial" w:cs="Arial"/>
          <w:sz w:val="24"/>
          <w:szCs w:val="24"/>
        </w:rPr>
      </w:pPr>
      <w:r w:rsidRPr="000C7625">
        <w:rPr>
          <w:rFonts w:ascii="Arial" w:hAnsi="Arial" w:cs="Arial"/>
          <w:sz w:val="24"/>
          <w:szCs w:val="24"/>
        </w:rPr>
        <w:t>образования</w:t>
      </w:r>
      <w:r>
        <w:rPr>
          <w:rFonts w:ascii="Arial" w:hAnsi="Arial" w:cs="Arial"/>
          <w:sz w:val="24"/>
          <w:szCs w:val="24"/>
        </w:rPr>
        <w:t>)</w:t>
      </w:r>
    </w:p>
    <w:p w:rsidR="000C7625" w:rsidRPr="000C7625" w:rsidRDefault="000C7625" w:rsidP="000C7625">
      <w:pPr>
        <w:pStyle w:val="ConsPlusNonformat"/>
        <w:ind w:firstLine="709"/>
        <w:jc w:val="right"/>
        <w:rPr>
          <w:rFonts w:ascii="Arial" w:hAnsi="Arial" w:cs="Arial"/>
          <w:sz w:val="24"/>
          <w:szCs w:val="24"/>
        </w:rPr>
      </w:pPr>
      <w:r w:rsidRPr="000C7625">
        <w:rPr>
          <w:rFonts w:ascii="Arial" w:hAnsi="Arial" w:cs="Arial"/>
          <w:sz w:val="24"/>
          <w:szCs w:val="24"/>
        </w:rPr>
        <w:t>от ______________________________,</w:t>
      </w:r>
    </w:p>
    <w:p w:rsidR="000C7625" w:rsidRPr="000C7625" w:rsidRDefault="000C7625" w:rsidP="000C7625">
      <w:pPr>
        <w:pStyle w:val="ConsPlusNonformat"/>
        <w:ind w:firstLine="709"/>
        <w:jc w:val="right"/>
        <w:rPr>
          <w:rFonts w:ascii="Arial" w:hAnsi="Arial" w:cs="Arial"/>
          <w:sz w:val="24"/>
          <w:szCs w:val="24"/>
        </w:rPr>
      </w:pPr>
      <w:r>
        <w:rPr>
          <w:rFonts w:ascii="Arial" w:hAnsi="Arial" w:cs="Arial"/>
          <w:sz w:val="24"/>
          <w:szCs w:val="24"/>
        </w:rPr>
        <w:t>(</w:t>
      </w:r>
      <w:r w:rsidRPr="000C7625">
        <w:rPr>
          <w:rFonts w:ascii="Arial" w:hAnsi="Arial" w:cs="Arial"/>
          <w:sz w:val="24"/>
          <w:szCs w:val="24"/>
        </w:rPr>
        <w:t>фамилия, имя, отчество</w:t>
      </w:r>
      <w:r>
        <w:rPr>
          <w:rFonts w:ascii="Arial" w:hAnsi="Arial" w:cs="Arial"/>
          <w:sz w:val="24"/>
          <w:szCs w:val="24"/>
        </w:rPr>
        <w:t xml:space="preserve"> гражданина</w:t>
      </w:r>
    </w:p>
    <w:p w:rsidR="000C7625" w:rsidRPr="000C7625" w:rsidRDefault="000C7625" w:rsidP="000C7625">
      <w:pPr>
        <w:pStyle w:val="ConsPlusNonformat"/>
        <w:ind w:firstLine="709"/>
        <w:jc w:val="right"/>
        <w:rPr>
          <w:rFonts w:ascii="Arial" w:hAnsi="Arial" w:cs="Arial"/>
          <w:sz w:val="24"/>
          <w:szCs w:val="24"/>
        </w:rPr>
      </w:pPr>
      <w:r w:rsidRPr="000C7625">
        <w:rPr>
          <w:rFonts w:ascii="Arial" w:hAnsi="Arial" w:cs="Arial"/>
          <w:sz w:val="24"/>
          <w:szCs w:val="24"/>
        </w:rPr>
        <w:t>гражданина, являющегося</w:t>
      </w:r>
      <w:r>
        <w:rPr>
          <w:rFonts w:ascii="Arial" w:hAnsi="Arial" w:cs="Arial"/>
          <w:sz w:val="24"/>
          <w:szCs w:val="24"/>
        </w:rPr>
        <w:t xml:space="preserve"> заявителем)</w:t>
      </w:r>
    </w:p>
    <w:p w:rsidR="000C7625" w:rsidRPr="000C7625" w:rsidRDefault="000C7625" w:rsidP="000C7625">
      <w:pPr>
        <w:pStyle w:val="ConsPlusNonformat"/>
        <w:jc w:val="right"/>
        <w:rPr>
          <w:rFonts w:ascii="Arial" w:hAnsi="Arial" w:cs="Arial"/>
          <w:sz w:val="24"/>
          <w:szCs w:val="24"/>
        </w:rPr>
      </w:pPr>
      <w:r w:rsidRPr="000C7625">
        <w:rPr>
          <w:rFonts w:ascii="Arial" w:hAnsi="Arial" w:cs="Arial"/>
          <w:sz w:val="24"/>
          <w:szCs w:val="24"/>
        </w:rPr>
        <w:t>проживающего по адресу: __________</w:t>
      </w:r>
    </w:p>
    <w:p w:rsidR="000C7625" w:rsidRPr="000C7625" w:rsidRDefault="000C7625" w:rsidP="000C7625">
      <w:pPr>
        <w:pStyle w:val="ConsPlusNonformat"/>
        <w:ind w:firstLine="709"/>
        <w:jc w:val="right"/>
        <w:rPr>
          <w:rFonts w:ascii="Arial" w:hAnsi="Arial" w:cs="Arial"/>
          <w:sz w:val="24"/>
          <w:szCs w:val="24"/>
        </w:rPr>
      </w:pPr>
      <w:r w:rsidRPr="000C7625">
        <w:rPr>
          <w:rFonts w:ascii="Arial" w:hAnsi="Arial" w:cs="Arial"/>
          <w:sz w:val="24"/>
          <w:szCs w:val="24"/>
        </w:rPr>
        <w:t>__________________________________</w:t>
      </w:r>
    </w:p>
    <w:p w:rsidR="000C7625" w:rsidRPr="000C7625" w:rsidRDefault="000C7625" w:rsidP="000C7625">
      <w:pPr>
        <w:pStyle w:val="ConsPlusNonformat"/>
        <w:ind w:firstLine="709"/>
        <w:jc w:val="both"/>
        <w:outlineLvl w:val="0"/>
        <w:rPr>
          <w:rFonts w:ascii="Arial" w:hAnsi="Arial" w:cs="Arial"/>
          <w:sz w:val="24"/>
          <w:szCs w:val="24"/>
        </w:rPr>
      </w:pPr>
    </w:p>
    <w:p w:rsidR="000C7625" w:rsidRPr="00065CB4" w:rsidRDefault="000C7625" w:rsidP="000C7625">
      <w:pPr>
        <w:pStyle w:val="ConsPlusNonformat"/>
        <w:ind w:firstLine="709"/>
        <w:jc w:val="center"/>
        <w:rPr>
          <w:rFonts w:ascii="Arial" w:hAnsi="Arial" w:cs="Arial"/>
          <w:sz w:val="24"/>
          <w:szCs w:val="24"/>
        </w:rPr>
      </w:pPr>
      <w:r w:rsidRPr="00065CB4">
        <w:rPr>
          <w:rFonts w:ascii="Arial" w:hAnsi="Arial" w:cs="Arial"/>
          <w:sz w:val="24"/>
          <w:szCs w:val="24"/>
        </w:rPr>
        <w:t>ЗАЯВЛЕНИЕ</w:t>
      </w:r>
    </w:p>
    <w:p w:rsidR="000C7625" w:rsidRPr="00065CB4" w:rsidRDefault="000C7625" w:rsidP="000C7625">
      <w:pPr>
        <w:pStyle w:val="ConsPlusNonformat"/>
        <w:ind w:firstLine="709"/>
        <w:jc w:val="center"/>
        <w:rPr>
          <w:rFonts w:ascii="Arial" w:hAnsi="Arial" w:cs="Arial"/>
          <w:sz w:val="24"/>
          <w:szCs w:val="24"/>
        </w:rPr>
      </w:pPr>
      <w:r w:rsidRPr="00065CB4">
        <w:rPr>
          <w:rFonts w:ascii="Arial" w:hAnsi="Arial" w:cs="Arial"/>
          <w:sz w:val="24"/>
          <w:szCs w:val="24"/>
        </w:rPr>
        <w:t>О ПРИНЯТИИ НА УЧЕТ</w:t>
      </w:r>
      <w:r w:rsidR="00065CB4">
        <w:rPr>
          <w:rFonts w:ascii="Arial" w:hAnsi="Arial" w:cs="Arial"/>
          <w:sz w:val="24"/>
          <w:szCs w:val="24"/>
        </w:rPr>
        <w:t>,</w:t>
      </w:r>
      <w:r w:rsidRPr="00065CB4">
        <w:rPr>
          <w:rFonts w:ascii="Arial" w:hAnsi="Arial" w:cs="Arial"/>
          <w:sz w:val="24"/>
          <w:szCs w:val="24"/>
        </w:rPr>
        <w:t xml:space="preserve"> В КАЧЕСТВЕ НУЖДАЮЩЕГОСЯ В ЖИЛОМ ПОМЕЩЕНИИ ПО ДОГОВОРУ СОЦИАЛЬНОГО НАЙМА</w:t>
      </w:r>
    </w:p>
    <w:p w:rsidR="000C7625" w:rsidRPr="000C7625" w:rsidRDefault="000C7625" w:rsidP="000C7625">
      <w:pPr>
        <w:pStyle w:val="ConsPlusNonformat"/>
        <w:ind w:firstLine="709"/>
        <w:jc w:val="both"/>
        <w:rPr>
          <w:rFonts w:ascii="Arial" w:hAnsi="Arial" w:cs="Arial"/>
          <w:sz w:val="24"/>
          <w:szCs w:val="24"/>
        </w:rPr>
      </w:pPr>
    </w:p>
    <w:p w:rsidR="000C7625" w:rsidRPr="000C7625" w:rsidRDefault="000C7625" w:rsidP="000C7625">
      <w:pPr>
        <w:pStyle w:val="ConsPlusNonformat"/>
        <w:ind w:firstLine="709"/>
        <w:jc w:val="both"/>
        <w:rPr>
          <w:rFonts w:ascii="Arial" w:hAnsi="Arial" w:cs="Arial"/>
          <w:sz w:val="24"/>
          <w:szCs w:val="24"/>
        </w:rPr>
      </w:pPr>
      <w:bookmarkStart w:id="0" w:name="Par15"/>
      <w:bookmarkEnd w:id="0"/>
      <w:r w:rsidRPr="000C7625">
        <w:rPr>
          <w:rFonts w:ascii="Arial" w:hAnsi="Arial" w:cs="Arial"/>
          <w:sz w:val="24"/>
          <w:szCs w:val="24"/>
        </w:rPr>
        <w:t>1. Прошу принять меня на учет</w:t>
      </w:r>
      <w:r w:rsidR="00065CB4">
        <w:rPr>
          <w:rFonts w:ascii="Arial" w:hAnsi="Arial" w:cs="Arial"/>
          <w:sz w:val="24"/>
          <w:szCs w:val="24"/>
        </w:rPr>
        <w:t>,</w:t>
      </w:r>
      <w:r w:rsidRPr="000C7625">
        <w:rPr>
          <w:rFonts w:ascii="Arial" w:hAnsi="Arial" w:cs="Arial"/>
          <w:sz w:val="24"/>
          <w:szCs w:val="24"/>
        </w:rPr>
        <w:t xml:space="preserve"> в качестве нуждающегося в жилом помещении по договору социального найма по основанию (основаниям):</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1) отсутствие жилого помещения по договору социального найма и (или) на праве собственности;</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2) обеспеченность общей площадью жилого помещения на одного члена семьи ниже учетной нормы;</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3) проживание в помещении, не отвечающем установленным для жилых помещений требованиям;</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5) иное 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2. Члены семьи (с указанием фамилии, имени, отчества, даты рождения и отношения к заявителю):</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1) ___________________________________________________________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2) ___________________________________________________________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3) ___________________________________________________________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и т.д.</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3. С заявлением представляю следующие документы:</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1) ___________________________________________________________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2) ___________________________________________________________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3) ___________________________________________________________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и т.д.</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4. Согласны на проверку органом, осуществляющим принятие на учет, представленных нами сведений.</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0C7625" w:rsidRPr="000C7625" w:rsidRDefault="000C7625" w:rsidP="000C7625">
      <w:pPr>
        <w:pStyle w:val="ConsPlusNonformat"/>
        <w:ind w:firstLine="709"/>
        <w:jc w:val="both"/>
        <w:rPr>
          <w:rFonts w:ascii="Arial" w:hAnsi="Arial" w:cs="Arial"/>
          <w:sz w:val="24"/>
          <w:szCs w:val="24"/>
        </w:rPr>
      </w:pPr>
      <w:bookmarkStart w:id="1" w:name="Par43"/>
      <w:bookmarkEnd w:id="1"/>
      <w:r w:rsidRPr="000C7625">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7. Обязуемся:</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lastRenderedPageBreak/>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0C7625" w:rsidRPr="000C7625" w:rsidRDefault="000C7625" w:rsidP="000C7625">
      <w:pPr>
        <w:pStyle w:val="ConsPlusNonformat"/>
        <w:ind w:firstLine="709"/>
        <w:jc w:val="both"/>
        <w:rPr>
          <w:rFonts w:ascii="Arial" w:hAnsi="Arial" w:cs="Arial"/>
          <w:sz w:val="24"/>
          <w:szCs w:val="24"/>
        </w:rPr>
      </w:pPr>
    </w:p>
    <w:p w:rsidR="000C7625" w:rsidRPr="000C7625" w:rsidRDefault="000C7625" w:rsidP="00065CB4">
      <w:pPr>
        <w:pStyle w:val="ConsPlusNonformat"/>
        <w:ind w:firstLine="709"/>
        <w:rPr>
          <w:rFonts w:ascii="Arial" w:hAnsi="Arial" w:cs="Arial"/>
          <w:sz w:val="24"/>
          <w:szCs w:val="24"/>
        </w:rPr>
      </w:pPr>
      <w:r w:rsidRPr="000C7625">
        <w:rPr>
          <w:rFonts w:ascii="Arial" w:hAnsi="Arial" w:cs="Arial"/>
          <w:sz w:val="24"/>
          <w:szCs w:val="24"/>
        </w:rPr>
        <w:t>" __ "____________________ 20__ г.</w:t>
      </w:r>
    </w:p>
    <w:p w:rsidR="000C7625" w:rsidRPr="000C7625" w:rsidRDefault="000C7625" w:rsidP="00065CB4">
      <w:pPr>
        <w:pStyle w:val="ConsPlusNonformat"/>
        <w:ind w:firstLine="709"/>
        <w:rPr>
          <w:rFonts w:ascii="Arial" w:hAnsi="Arial" w:cs="Arial"/>
          <w:sz w:val="24"/>
          <w:szCs w:val="24"/>
        </w:rPr>
      </w:pPr>
      <w:r w:rsidRPr="000C7625">
        <w:rPr>
          <w:rFonts w:ascii="Arial" w:hAnsi="Arial" w:cs="Arial"/>
          <w:sz w:val="24"/>
          <w:szCs w:val="24"/>
        </w:rPr>
        <w:t xml:space="preserve">    </w:t>
      </w:r>
      <w:r w:rsidR="00065CB4">
        <w:rPr>
          <w:rFonts w:ascii="Arial" w:hAnsi="Arial" w:cs="Arial"/>
          <w:sz w:val="24"/>
          <w:szCs w:val="24"/>
        </w:rPr>
        <w:t xml:space="preserve">    </w:t>
      </w:r>
      <w:r w:rsidRPr="000C7625">
        <w:rPr>
          <w:rFonts w:ascii="Arial" w:hAnsi="Arial" w:cs="Arial"/>
          <w:sz w:val="24"/>
          <w:szCs w:val="24"/>
        </w:rPr>
        <w:t>(дата подачи заявления)</w:t>
      </w:r>
    </w:p>
    <w:p w:rsidR="000C7625" w:rsidRPr="000C7625" w:rsidRDefault="000C7625" w:rsidP="00065CB4">
      <w:pPr>
        <w:pStyle w:val="ConsPlusNonformat"/>
        <w:ind w:firstLine="709"/>
        <w:rPr>
          <w:rFonts w:ascii="Arial" w:hAnsi="Arial" w:cs="Arial"/>
          <w:sz w:val="24"/>
          <w:szCs w:val="24"/>
        </w:rPr>
      </w:pPr>
    </w:p>
    <w:p w:rsidR="000C7625" w:rsidRPr="000C7625" w:rsidRDefault="000C7625" w:rsidP="00065CB4">
      <w:pPr>
        <w:pStyle w:val="ConsPlusNonformat"/>
        <w:jc w:val="both"/>
        <w:rPr>
          <w:rFonts w:ascii="Arial" w:hAnsi="Arial" w:cs="Arial"/>
          <w:sz w:val="24"/>
          <w:szCs w:val="24"/>
        </w:rPr>
      </w:pPr>
      <w:r w:rsidRPr="000C7625">
        <w:rPr>
          <w:rFonts w:ascii="Arial" w:hAnsi="Arial" w:cs="Arial"/>
          <w:sz w:val="24"/>
          <w:szCs w:val="24"/>
        </w:rPr>
        <w:t>Подписи заявителя и совершеннолетних членов его семьи:</w:t>
      </w:r>
    </w:p>
    <w:p w:rsidR="000C7625" w:rsidRPr="000C7625" w:rsidRDefault="000C7625" w:rsidP="00065CB4">
      <w:pPr>
        <w:pStyle w:val="ConsPlusNonformat"/>
        <w:jc w:val="both"/>
        <w:rPr>
          <w:rFonts w:ascii="Arial" w:hAnsi="Arial" w:cs="Arial"/>
          <w:sz w:val="24"/>
          <w:szCs w:val="24"/>
        </w:rPr>
      </w:pPr>
      <w:r w:rsidRPr="000C7625">
        <w:rPr>
          <w:rFonts w:ascii="Arial" w:hAnsi="Arial" w:cs="Arial"/>
          <w:sz w:val="24"/>
          <w:szCs w:val="24"/>
        </w:rPr>
        <w:t>1) ___________________________________________________________</w:t>
      </w:r>
    </w:p>
    <w:p w:rsidR="000C7625" w:rsidRPr="000C7625" w:rsidRDefault="000C7625" w:rsidP="00065CB4">
      <w:pPr>
        <w:pStyle w:val="ConsPlusNonformat"/>
        <w:jc w:val="both"/>
        <w:rPr>
          <w:rFonts w:ascii="Arial" w:hAnsi="Arial" w:cs="Arial"/>
          <w:sz w:val="24"/>
          <w:szCs w:val="24"/>
        </w:rPr>
      </w:pPr>
      <w:r w:rsidRPr="000C7625">
        <w:rPr>
          <w:rFonts w:ascii="Arial" w:hAnsi="Arial" w:cs="Arial"/>
          <w:sz w:val="24"/>
          <w:szCs w:val="24"/>
        </w:rPr>
        <w:t>2) ___________________________________________________________</w:t>
      </w:r>
    </w:p>
    <w:p w:rsidR="000C7625" w:rsidRPr="000C7625" w:rsidRDefault="000C7625" w:rsidP="00065CB4">
      <w:pPr>
        <w:pStyle w:val="ConsPlusNonformat"/>
        <w:jc w:val="both"/>
        <w:rPr>
          <w:rFonts w:ascii="Arial" w:hAnsi="Arial" w:cs="Arial"/>
          <w:sz w:val="24"/>
          <w:szCs w:val="24"/>
        </w:rPr>
      </w:pPr>
      <w:r w:rsidRPr="000C7625">
        <w:rPr>
          <w:rFonts w:ascii="Arial" w:hAnsi="Arial" w:cs="Arial"/>
          <w:sz w:val="24"/>
          <w:szCs w:val="24"/>
        </w:rPr>
        <w:t>3) ___________________________________________________________</w:t>
      </w:r>
    </w:p>
    <w:p w:rsidR="000C7625" w:rsidRPr="000C7625" w:rsidRDefault="000C7625" w:rsidP="000C7625">
      <w:pPr>
        <w:pStyle w:val="ConsPlusNonformat"/>
        <w:ind w:firstLine="709"/>
        <w:jc w:val="both"/>
        <w:rPr>
          <w:rFonts w:ascii="Arial" w:hAnsi="Arial" w:cs="Arial"/>
          <w:sz w:val="24"/>
          <w:szCs w:val="24"/>
        </w:rPr>
      </w:pP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Примечание.</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0C7625" w:rsidRPr="000C7625" w:rsidRDefault="000C7625" w:rsidP="000C7625">
      <w:pPr>
        <w:pStyle w:val="ConsPlusNonformat"/>
        <w:ind w:firstLine="709"/>
        <w:jc w:val="both"/>
        <w:rPr>
          <w:rFonts w:ascii="Arial" w:hAnsi="Arial" w:cs="Arial"/>
          <w:sz w:val="24"/>
          <w:szCs w:val="24"/>
        </w:rPr>
      </w:pPr>
      <w:r w:rsidRPr="000C7625">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0C7625" w:rsidRPr="000C7625" w:rsidRDefault="000C7625" w:rsidP="000C7625">
      <w:pPr>
        <w:autoSpaceDE w:val="0"/>
        <w:autoSpaceDN w:val="0"/>
        <w:adjustRightInd w:val="0"/>
        <w:spacing w:after="0" w:line="240" w:lineRule="auto"/>
        <w:ind w:firstLine="709"/>
        <w:jc w:val="both"/>
        <w:outlineLvl w:val="1"/>
        <w:rPr>
          <w:rFonts w:ascii="Arial" w:hAnsi="Arial" w:cs="Arial"/>
          <w:sz w:val="24"/>
          <w:szCs w:val="24"/>
        </w:rPr>
      </w:pPr>
    </w:p>
    <w:p w:rsidR="0055783E" w:rsidRDefault="0055783E" w:rsidP="0055783E">
      <w:pPr>
        <w:spacing w:after="0" w:line="240" w:lineRule="auto"/>
        <w:jc w:val="center"/>
      </w:pPr>
    </w:p>
    <w:sectPr w:rsidR="0055783E" w:rsidSect="00F41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D12"/>
    <w:rsid w:val="00065CB4"/>
    <w:rsid w:val="000C7625"/>
    <w:rsid w:val="00154568"/>
    <w:rsid w:val="001A747C"/>
    <w:rsid w:val="001C5327"/>
    <w:rsid w:val="0023280D"/>
    <w:rsid w:val="00362BEA"/>
    <w:rsid w:val="00370D91"/>
    <w:rsid w:val="004B605D"/>
    <w:rsid w:val="0055783E"/>
    <w:rsid w:val="006A6D12"/>
    <w:rsid w:val="007F3CE9"/>
    <w:rsid w:val="008B3453"/>
    <w:rsid w:val="009628E8"/>
    <w:rsid w:val="009976D4"/>
    <w:rsid w:val="00B0142C"/>
    <w:rsid w:val="00BD5EAC"/>
    <w:rsid w:val="00DC6A17"/>
    <w:rsid w:val="00E04DDA"/>
    <w:rsid w:val="00F41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12"/>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D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A6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D12"/>
    <w:rPr>
      <w:rFonts w:ascii="Tahoma" w:eastAsia="Calibri" w:hAnsi="Tahoma" w:cs="Tahoma"/>
      <w:sz w:val="16"/>
      <w:szCs w:val="16"/>
      <w:lang w:eastAsia="ar-SA"/>
    </w:rPr>
  </w:style>
  <w:style w:type="paragraph" w:customStyle="1" w:styleId="ConsPlusTitle">
    <w:name w:val="ConsPlusTitle"/>
    <w:rsid w:val="0055783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0C762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9</cp:revision>
  <dcterms:created xsi:type="dcterms:W3CDTF">2022-10-03T04:30:00Z</dcterms:created>
  <dcterms:modified xsi:type="dcterms:W3CDTF">2022-10-17T02:41:00Z</dcterms:modified>
</cp:coreProperties>
</file>